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66" w:rsidRPr="00145F95" w:rsidRDefault="00613DE4" w:rsidP="00842466">
      <w:pPr>
        <w:pStyle w:val="ListParagraph"/>
        <w:ind w:left="360"/>
        <w:rPr>
          <w:rFonts w:ascii="Arial Narrow" w:hAnsi="Arial Narrow" w:cs="Arial"/>
          <w:b/>
          <w:color w:val="333333"/>
          <w:sz w:val="16"/>
          <w:szCs w:val="16"/>
          <w:u w:val="single"/>
        </w:rPr>
      </w:pPr>
      <w:r w:rsidRPr="00613DE4">
        <w:rPr>
          <w:noProof/>
        </w:rPr>
        <w:pict>
          <v:rect id="Rectangle 3" o:spid="_x0000_s1026" style="position:absolute;left:0;text-align:left;margin-left:612pt;margin-top:143.95pt;width:191.65pt;height:404.85pt;flip:y;z-index:251656192;visibility:visible;mso-width-relative:margin;mso-height-relative:margin" wrapcoords="-338 -160 -338 21720 21938 21720 21938 -160 -338 -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" filled="f" strokecolor="green" strokeweight="6pt">
            <v:stroke linestyle="thickBetweenThin"/>
            <v:textbox style="mso-next-textbox:#Rectangle 3">
              <w:txbxContent>
                <w:p w:rsidR="004E641A" w:rsidRPr="00D64AA6" w:rsidRDefault="004E641A" w:rsidP="00355004">
                  <w:pPr>
                    <w:widowControl w:val="0"/>
                    <w:spacing w:line="276" w:lineRule="auto"/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</w:pPr>
                  <w:r w:rsidRPr="00D64AA6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>READINGS FOR THE WEEK</w:t>
                  </w:r>
                </w:p>
                <w:p w:rsidR="004E641A" w:rsidRPr="00D64AA6" w:rsidRDefault="004E641A" w:rsidP="00D64AA6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  <w:ind w:left="180"/>
                    <w:rPr>
                      <w:rFonts w:ascii="Arial Narrow" w:hAnsi="Arial Narrow"/>
                    </w:rPr>
                  </w:pP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80"/>
                      <w:tab w:val="num" w:pos="1350"/>
                    </w:tabs>
                    <w:spacing w:after="0" w:line="276" w:lineRule="auto"/>
                    <w:ind w:left="180" w:hanging="180"/>
                    <w:rPr>
                      <w:rFonts w:ascii="Arial Narrow" w:hAnsi="Arial Narrow"/>
                    </w:rPr>
                  </w:pPr>
                  <w:r>
                    <w:rPr>
                      <w:b/>
                      <w:bCs/>
                      <w:color w:val="auto"/>
                    </w:rPr>
                    <w:t>Mon</w:t>
                  </w:r>
                  <w:r w:rsidRPr="008E2423">
                    <w:rPr>
                      <w:b/>
                      <w:bCs/>
                      <w:color w:val="auto"/>
                    </w:rPr>
                    <w:t xml:space="preserve"> </w:t>
                  </w:r>
                  <w:r w:rsidR="00B67276">
                    <w:rPr>
                      <w:b/>
                      <w:bCs/>
                      <w:color w:val="auto"/>
                    </w:rPr>
                    <w:t>3</w:t>
                  </w:r>
                  <w:r w:rsidR="00B67276" w:rsidRPr="00B67276">
                    <w:rPr>
                      <w:b/>
                      <w:bCs/>
                      <w:color w:val="auto"/>
                      <w:vertAlign w:val="superscript"/>
                    </w:rPr>
                    <w:t>rd</w:t>
                  </w:r>
                  <w:r w:rsidR="00B67276">
                    <w:rPr>
                      <w:b/>
                      <w:bCs/>
                      <w:color w:val="auto"/>
                    </w:rPr>
                    <w:t xml:space="preserve"> September 2012</w:t>
                  </w:r>
                </w:p>
                <w:p w:rsidR="004E641A" w:rsidRDefault="00EE5FA4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</w:pPr>
                  <w:r>
                    <w:t>1 Cor 2:1-5</w:t>
                  </w:r>
                  <w:r w:rsidR="004E641A" w:rsidRPr="008E2423">
                    <w:t>; Ps</w:t>
                  </w:r>
                  <w:r>
                    <w:t xml:space="preserve"> 119</w:t>
                  </w:r>
                  <w:r w:rsidR="00307BE6">
                    <w:t>:</w:t>
                  </w:r>
                  <w:r>
                    <w:t>97-102; Lk</w:t>
                  </w:r>
                  <w:r w:rsidR="004E641A" w:rsidRPr="008E2423">
                    <w:t xml:space="preserve"> </w:t>
                  </w:r>
                  <w:r>
                    <w:t>4</w:t>
                  </w:r>
                  <w:r w:rsidR="004E641A">
                    <w:t>:</w:t>
                  </w:r>
                  <w:r>
                    <w:t>16-30</w:t>
                  </w:r>
                </w:p>
                <w:p w:rsidR="004E641A" w:rsidRPr="004860B3" w:rsidRDefault="004E641A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</w:pPr>
                </w:p>
                <w:p w:rsidR="004E641A" w:rsidRPr="003B68F3" w:rsidRDefault="004E641A" w:rsidP="00355004">
                  <w:pPr>
                    <w:pStyle w:val="BodyText3"/>
                    <w:widowControl w:val="0"/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80"/>
                      <w:tab w:val="num" w:pos="1350"/>
                    </w:tabs>
                    <w:spacing w:after="0" w:line="276" w:lineRule="auto"/>
                    <w:ind w:left="180" w:hanging="180"/>
                    <w:rPr>
                      <w:rFonts w:ascii="Arial Narrow" w:hAnsi="Arial Narrow"/>
                      <w:bCs/>
                      <w:i/>
                      <w:color w:val="auto"/>
                      <w:sz w:val="16"/>
                      <w:szCs w:val="16"/>
                    </w:rPr>
                  </w:pPr>
                  <w:r w:rsidRPr="008E2423">
                    <w:rPr>
                      <w:b/>
                      <w:bCs/>
                      <w:color w:val="auto"/>
                    </w:rPr>
                    <w:t xml:space="preserve">Tues </w:t>
                  </w:r>
                  <w:r w:rsidR="00B67276">
                    <w:rPr>
                      <w:b/>
                      <w:bCs/>
                      <w:color w:val="auto"/>
                    </w:rPr>
                    <w:t>4</w:t>
                  </w:r>
                  <w:r w:rsidR="00B67276" w:rsidRPr="00B67276">
                    <w:rPr>
                      <w:b/>
                      <w:bCs/>
                      <w:color w:val="auto"/>
                      <w:vertAlign w:val="superscript"/>
                    </w:rPr>
                    <w:t>th</w:t>
                  </w:r>
                  <w:r w:rsidR="00B67276">
                    <w:rPr>
                      <w:b/>
                      <w:bCs/>
                      <w:color w:val="auto"/>
                    </w:rPr>
                    <w:t xml:space="preserve"> September 2012</w:t>
                  </w:r>
                </w:p>
                <w:p w:rsidR="004E641A" w:rsidRPr="008E2423" w:rsidRDefault="00EE5FA4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</w:pPr>
                  <w:r>
                    <w:t xml:space="preserve">1 Cor </w:t>
                  </w:r>
                  <w:r w:rsidR="00307BE6">
                    <w:t>2:1</w:t>
                  </w:r>
                  <w:r>
                    <w:t>0b-16</w:t>
                  </w:r>
                  <w:r w:rsidR="00307BE6">
                    <w:t xml:space="preserve">; </w:t>
                  </w:r>
                  <w:r w:rsidR="004E641A" w:rsidRPr="008E2423">
                    <w:t>Ps</w:t>
                  </w:r>
                  <w:r w:rsidR="00307BE6">
                    <w:t xml:space="preserve"> </w:t>
                  </w:r>
                  <w:r>
                    <w:t>145</w:t>
                  </w:r>
                  <w:r w:rsidR="004E641A">
                    <w:t>:</w:t>
                  </w:r>
                  <w:r>
                    <w:t>8</w:t>
                  </w:r>
                  <w:r w:rsidR="00307BE6">
                    <w:t>-</w:t>
                  </w:r>
                  <w:r>
                    <w:t>14; Lk 4</w:t>
                  </w:r>
                  <w:r w:rsidR="004E641A">
                    <w:t>:</w:t>
                  </w:r>
                  <w:r>
                    <w:t>31-37</w:t>
                  </w: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  <w:rPr>
                      <w:bCs/>
                      <w:color w:val="auto"/>
                    </w:rPr>
                  </w:pPr>
                </w:p>
                <w:p w:rsidR="004E641A" w:rsidRPr="003B68F3" w:rsidRDefault="004E641A" w:rsidP="00355004">
                  <w:pPr>
                    <w:pStyle w:val="BodyText3"/>
                    <w:widowControl w:val="0"/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80"/>
                      <w:tab w:val="num" w:pos="1350"/>
                    </w:tabs>
                    <w:spacing w:after="0" w:line="276" w:lineRule="auto"/>
                    <w:ind w:left="180" w:hanging="180"/>
                  </w:pPr>
                  <w:r w:rsidRPr="003B68F3">
                    <w:rPr>
                      <w:b/>
                      <w:bCs/>
                      <w:color w:val="auto"/>
                    </w:rPr>
                    <w:t xml:space="preserve">Wed </w:t>
                  </w:r>
                  <w:r w:rsidR="00B67276">
                    <w:rPr>
                      <w:b/>
                      <w:bCs/>
                      <w:color w:val="auto"/>
                    </w:rPr>
                    <w:t>5</w:t>
                  </w:r>
                  <w:r w:rsidR="00B67276" w:rsidRPr="00B67276">
                    <w:rPr>
                      <w:b/>
                      <w:bCs/>
                      <w:color w:val="auto"/>
                      <w:vertAlign w:val="superscript"/>
                    </w:rPr>
                    <w:t>th</w:t>
                  </w:r>
                  <w:r w:rsidR="00B67276">
                    <w:rPr>
                      <w:b/>
                      <w:bCs/>
                      <w:color w:val="auto"/>
                    </w:rPr>
                    <w:t xml:space="preserve"> September 2012</w:t>
                  </w:r>
                </w:p>
                <w:p w:rsidR="004E641A" w:rsidRPr="003B68F3" w:rsidRDefault="00EE5FA4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</w:pPr>
                  <w:r>
                    <w:t xml:space="preserve">1 Cor </w:t>
                  </w:r>
                  <w:r w:rsidR="00307BE6">
                    <w:t>3</w:t>
                  </w:r>
                  <w:r w:rsidR="004E641A">
                    <w:t>:</w:t>
                  </w:r>
                  <w:r w:rsidR="00FC657F">
                    <w:t>1-9</w:t>
                  </w:r>
                  <w:r w:rsidR="004E641A" w:rsidRPr="003B68F3">
                    <w:t>; Ps</w:t>
                  </w:r>
                  <w:r w:rsidR="00FC657F">
                    <w:t xml:space="preserve"> 33</w:t>
                  </w:r>
                  <w:r w:rsidR="00307BE6">
                    <w:t>:1</w:t>
                  </w:r>
                  <w:r w:rsidR="00FC657F">
                    <w:t>2-15, 20-21</w:t>
                  </w:r>
                  <w:r w:rsidR="004E641A" w:rsidRPr="003B68F3">
                    <w:t>;</w:t>
                  </w:r>
                  <w:r w:rsidR="00FC657F">
                    <w:t xml:space="preserve"> Lk</w:t>
                  </w:r>
                  <w:r w:rsidR="001705D7">
                    <w:t xml:space="preserve"> </w:t>
                  </w:r>
                  <w:r w:rsidR="00FC657F">
                    <w:t>4:38-44</w:t>
                  </w:r>
                </w:p>
                <w:p w:rsidR="004E641A" w:rsidRPr="008E2423" w:rsidRDefault="004E641A" w:rsidP="00355004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80"/>
                      <w:tab w:val="num" w:pos="1350"/>
                    </w:tabs>
                    <w:spacing w:after="0" w:line="276" w:lineRule="auto"/>
                    <w:ind w:left="180" w:hanging="180"/>
                    <w:rPr>
                      <w:rFonts w:ascii="Arial Narrow" w:hAnsi="Arial Narrow"/>
                      <w:bCs/>
                      <w:color w:val="auto"/>
                    </w:rPr>
                  </w:pPr>
                  <w:r w:rsidRPr="008E2423">
                    <w:rPr>
                      <w:b/>
                      <w:bCs/>
                      <w:color w:val="auto"/>
                    </w:rPr>
                    <w:t>Thurs</w:t>
                  </w:r>
                  <w:r w:rsidR="00360C11">
                    <w:rPr>
                      <w:b/>
                      <w:bCs/>
                      <w:color w:val="auto"/>
                    </w:rPr>
                    <w:t xml:space="preserve"> </w:t>
                  </w:r>
                  <w:r w:rsidR="00B67276">
                    <w:rPr>
                      <w:b/>
                      <w:bCs/>
                      <w:color w:val="auto"/>
                    </w:rPr>
                    <w:t>6</w:t>
                  </w:r>
                  <w:r w:rsidR="00B67276" w:rsidRPr="00B67276">
                    <w:rPr>
                      <w:b/>
                      <w:bCs/>
                      <w:color w:val="auto"/>
                      <w:vertAlign w:val="superscript"/>
                    </w:rPr>
                    <w:t>th</w:t>
                  </w:r>
                  <w:r w:rsidR="00B67276">
                    <w:rPr>
                      <w:b/>
                      <w:bCs/>
                      <w:color w:val="auto"/>
                    </w:rPr>
                    <w:t xml:space="preserve"> September 2012</w:t>
                  </w:r>
                  <w:r>
                    <w:rPr>
                      <w:bCs/>
                      <w:color w:val="auto"/>
                    </w:rPr>
                    <w:t xml:space="preserve"> </w:t>
                  </w:r>
                </w:p>
                <w:p w:rsidR="004E641A" w:rsidRPr="008E2423" w:rsidRDefault="006B1942" w:rsidP="003550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1Cor</w:t>
                  </w:r>
                  <w:r w:rsidR="00FC657F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="001705D7">
                    <w:rPr>
                      <w:rFonts w:ascii="Arial" w:hAnsi="Arial" w:cs="Arial"/>
                      <w:sz w:val="18"/>
                      <w:szCs w:val="18"/>
                    </w:rPr>
                    <w:t>:1</w:t>
                  </w:r>
                  <w:r w:rsidR="00FC657F">
                    <w:rPr>
                      <w:rFonts w:ascii="Arial" w:hAnsi="Arial" w:cs="Arial"/>
                      <w:sz w:val="18"/>
                      <w:szCs w:val="18"/>
                    </w:rPr>
                    <w:t>8-23</w:t>
                  </w:r>
                  <w:r w:rsidR="004E641A" w:rsidRPr="008E2423">
                    <w:rPr>
                      <w:rFonts w:ascii="Arial" w:hAnsi="Arial" w:cs="Arial"/>
                      <w:sz w:val="18"/>
                      <w:szCs w:val="18"/>
                    </w:rPr>
                    <w:t xml:space="preserve">; Ps </w:t>
                  </w:r>
                  <w:r w:rsidR="00FC657F">
                    <w:rPr>
                      <w:rFonts w:ascii="Arial" w:hAnsi="Arial" w:cs="Arial"/>
                      <w:sz w:val="18"/>
                      <w:szCs w:val="18"/>
                    </w:rPr>
                    <w:t>24:1-6; Lk</w:t>
                  </w:r>
                  <w:r w:rsidR="004E641A" w:rsidRPr="008E242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C657F">
                    <w:rPr>
                      <w:rFonts w:ascii="Arial" w:hAnsi="Arial" w:cs="Arial"/>
                      <w:sz w:val="18"/>
                      <w:szCs w:val="18"/>
                    </w:rPr>
                    <w:t>5:1-11</w:t>
                  </w:r>
                </w:p>
                <w:p w:rsidR="004E641A" w:rsidRPr="008E2423" w:rsidRDefault="004E641A" w:rsidP="00355004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80"/>
                      <w:tab w:val="num" w:pos="1350"/>
                    </w:tabs>
                    <w:spacing w:after="0" w:line="276" w:lineRule="auto"/>
                    <w:ind w:left="180" w:hanging="180"/>
                    <w:jc w:val="both"/>
                  </w:pPr>
                  <w:r w:rsidRPr="008E2423">
                    <w:rPr>
                      <w:b/>
                      <w:bCs/>
                      <w:color w:val="auto"/>
                    </w:rPr>
                    <w:t xml:space="preserve">Fri </w:t>
                  </w:r>
                  <w:r w:rsidR="00B67276">
                    <w:rPr>
                      <w:b/>
                      <w:bCs/>
                      <w:color w:val="auto"/>
                    </w:rPr>
                    <w:t>7</w:t>
                  </w:r>
                  <w:r w:rsidR="00B67276" w:rsidRPr="00B67276">
                    <w:rPr>
                      <w:b/>
                      <w:bCs/>
                      <w:color w:val="auto"/>
                      <w:vertAlign w:val="superscript"/>
                    </w:rPr>
                    <w:t>th</w:t>
                  </w:r>
                  <w:r w:rsidR="00B67276">
                    <w:rPr>
                      <w:b/>
                      <w:bCs/>
                      <w:color w:val="auto"/>
                    </w:rPr>
                    <w:t xml:space="preserve"> September 2012</w:t>
                  </w:r>
                  <w:r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4E641A" w:rsidRDefault="006B1942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  <w:jc w:val="both"/>
                  </w:pPr>
                  <w:r>
                    <w:t>1Cor</w:t>
                  </w:r>
                  <w:r w:rsidR="00FC657F">
                    <w:t xml:space="preserve"> 4</w:t>
                  </w:r>
                  <w:r w:rsidR="004E641A">
                    <w:t>:1</w:t>
                  </w:r>
                  <w:r w:rsidR="00FC657F">
                    <w:t>-</w:t>
                  </w:r>
                  <w:r w:rsidR="001705D7">
                    <w:t>5</w:t>
                  </w:r>
                  <w:r w:rsidR="004E641A">
                    <w:t xml:space="preserve">; </w:t>
                  </w:r>
                  <w:r w:rsidR="004E641A" w:rsidRPr="008E2423">
                    <w:t>Ps</w:t>
                  </w:r>
                  <w:r w:rsidR="00FC657F">
                    <w:t xml:space="preserve"> 37:3-6,</w:t>
                  </w:r>
                  <w:r w:rsidR="00F134CC">
                    <w:t xml:space="preserve"> </w:t>
                  </w:r>
                  <w:r w:rsidR="00FC657F">
                    <w:t>27-28</w:t>
                  </w:r>
                  <w:proofErr w:type="gramStart"/>
                  <w:r w:rsidR="00FC657F">
                    <w:t>,39</w:t>
                  </w:r>
                  <w:proofErr w:type="gramEnd"/>
                  <w:r w:rsidR="00FC657F">
                    <w:t>-40</w:t>
                  </w:r>
                  <w:r w:rsidR="004E641A" w:rsidRPr="008E2423">
                    <w:t xml:space="preserve">; </w:t>
                  </w:r>
                </w:p>
                <w:p w:rsidR="004E641A" w:rsidRPr="008E2423" w:rsidRDefault="00FC657F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  <w:jc w:val="both"/>
                  </w:pPr>
                  <w:r>
                    <w:t>Lk</w:t>
                  </w:r>
                  <w:r w:rsidR="004E641A" w:rsidRPr="008E2423">
                    <w:t xml:space="preserve"> </w:t>
                  </w:r>
                  <w:r w:rsidR="00CA61AD">
                    <w:t>5:33-</w:t>
                  </w:r>
                  <w:r w:rsidR="001705D7">
                    <w:t>3</w:t>
                  </w:r>
                  <w:r w:rsidR="00CA61AD">
                    <w:t>9</w:t>
                  </w: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  <w:jc w:val="both"/>
                    <w:rPr>
                      <w:bCs/>
                      <w:color w:val="auto"/>
                    </w:rPr>
                  </w:pP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80"/>
                      <w:tab w:val="num" w:pos="1350"/>
                    </w:tabs>
                    <w:spacing w:after="0" w:line="276" w:lineRule="auto"/>
                    <w:ind w:left="180" w:hanging="180"/>
                    <w:jc w:val="both"/>
                  </w:pPr>
                  <w:r w:rsidRPr="008E2423">
                    <w:rPr>
                      <w:b/>
                      <w:bCs/>
                      <w:color w:val="auto"/>
                    </w:rPr>
                    <w:t xml:space="preserve">Sat </w:t>
                  </w:r>
                  <w:r w:rsidR="00B67276">
                    <w:rPr>
                      <w:b/>
                      <w:bCs/>
                      <w:color w:val="auto"/>
                    </w:rPr>
                    <w:t>8</w:t>
                  </w:r>
                  <w:r w:rsidR="00B67276" w:rsidRPr="00B67276">
                    <w:rPr>
                      <w:b/>
                      <w:bCs/>
                      <w:color w:val="auto"/>
                      <w:vertAlign w:val="superscript"/>
                    </w:rPr>
                    <w:t>th</w:t>
                  </w:r>
                  <w:r w:rsidR="00B67276">
                    <w:rPr>
                      <w:b/>
                      <w:bCs/>
                      <w:color w:val="auto"/>
                    </w:rPr>
                    <w:t xml:space="preserve"> September 2012</w:t>
                  </w:r>
                  <w:r w:rsidR="00CA61AD">
                    <w:rPr>
                      <w:b/>
                      <w:bCs/>
                      <w:color w:val="auto"/>
                    </w:rPr>
                    <w:t xml:space="preserve"> (The Nativity of the Blessed Virgin Mary)</w:t>
                  </w:r>
                  <w:r w:rsidRPr="008E2423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4E641A" w:rsidRPr="008E2423" w:rsidRDefault="00CA61AD" w:rsidP="00355004">
                  <w:pPr>
                    <w:pStyle w:val="BodyText3"/>
                    <w:widowControl w:val="0"/>
                    <w:spacing w:after="0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Mic</w:t>
                  </w:r>
                  <w:proofErr w:type="spellEnd"/>
                  <w:r>
                    <w:rPr>
                      <w:bCs/>
                    </w:rPr>
                    <w:t xml:space="preserve"> 5:1</w:t>
                  </w:r>
                  <w:r w:rsidR="004E641A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>4a</w:t>
                  </w:r>
                  <w:r w:rsidR="004E641A" w:rsidRPr="008E2423">
                    <w:rPr>
                      <w:bCs/>
                    </w:rPr>
                    <w:t xml:space="preserve">; Ps </w:t>
                  </w:r>
                  <w:r w:rsidR="00F134CC">
                    <w:rPr>
                      <w:bCs/>
                    </w:rPr>
                    <w:t>13:6-7; Mt 1</w:t>
                  </w:r>
                  <w:r w:rsidR="004E641A">
                    <w:rPr>
                      <w:bCs/>
                    </w:rPr>
                    <w:t>:1</w:t>
                  </w:r>
                  <w:r w:rsidR="00F134CC">
                    <w:rPr>
                      <w:bCs/>
                    </w:rPr>
                    <w:t>-16</w:t>
                  </w:r>
                  <w:proofErr w:type="gramStart"/>
                  <w:r w:rsidR="00F134CC">
                    <w:rPr>
                      <w:bCs/>
                    </w:rPr>
                    <w:t>,18</w:t>
                  </w:r>
                  <w:proofErr w:type="gramEnd"/>
                  <w:r w:rsidR="00F134CC">
                    <w:rPr>
                      <w:bCs/>
                    </w:rPr>
                    <w:t>-23</w:t>
                  </w:r>
                  <w:r w:rsidR="004E641A" w:rsidRPr="008E2423">
                    <w:rPr>
                      <w:bCs/>
                    </w:rPr>
                    <w:t xml:space="preserve"> </w:t>
                  </w:r>
                </w:p>
                <w:p w:rsidR="004E641A" w:rsidRPr="008E2423" w:rsidRDefault="004E641A" w:rsidP="00355004">
                  <w:pPr>
                    <w:pStyle w:val="BodyText3"/>
                    <w:widowControl w:val="0"/>
                    <w:spacing w:after="0"/>
                    <w:rPr>
                      <w:bCs/>
                    </w:rPr>
                  </w:pPr>
                </w:p>
                <w:p w:rsidR="004E641A" w:rsidRPr="00DA5633" w:rsidRDefault="005471EC" w:rsidP="00355004">
                  <w:pPr>
                    <w:pStyle w:val="BodyText3"/>
                    <w:widowControl w:val="0"/>
                    <w:tabs>
                      <w:tab w:val="num" w:pos="1350"/>
                    </w:tabs>
                    <w:spacing w:after="0"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Pr="005471EC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02A36">
                    <w:rPr>
                      <w:b/>
                      <w:bCs/>
                    </w:rPr>
                    <w:t xml:space="preserve">SEPTEMBER </w:t>
                  </w:r>
                  <w:r w:rsidR="004E641A" w:rsidRPr="008E2423">
                    <w:rPr>
                      <w:b/>
                      <w:bCs/>
                    </w:rPr>
                    <w:t>2012</w:t>
                  </w:r>
                </w:p>
                <w:p w:rsidR="00224845" w:rsidRDefault="00224845" w:rsidP="00355004">
                  <w:pPr>
                    <w:pStyle w:val="NoSpacing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4E641A" w:rsidRPr="00DA5633" w:rsidRDefault="00B67276" w:rsidP="00355004">
                  <w:pPr>
                    <w:pStyle w:val="NoSpacing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r</w:t>
                  </w:r>
                  <w:r w:rsidR="00602A36" w:rsidRPr="00602A3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d</w:t>
                  </w:r>
                  <w:r w:rsidR="00602A3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4E641A" w:rsidRPr="00DA563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SUNDAY IN ORDINARY TIME</w:t>
                  </w:r>
                </w:p>
                <w:p w:rsidR="00224845" w:rsidRDefault="00224845" w:rsidP="00355004">
                  <w:pPr>
                    <w:pStyle w:val="NoSpacing"/>
                    <w:spacing w:line="360" w:lineRule="auto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E641A" w:rsidRPr="00DA5633" w:rsidRDefault="004E641A" w:rsidP="00355004">
                  <w:pPr>
                    <w:pStyle w:val="NoSpacing"/>
                    <w:spacing w:line="360" w:lineRule="auto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st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Reading: Is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35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4-7a</w:t>
                  </w:r>
                </w:p>
                <w:p w:rsidR="004E641A" w:rsidRPr="00DA5633" w:rsidRDefault="004E641A" w:rsidP="00355004">
                  <w:pPr>
                    <w:pStyle w:val="NoSpacing"/>
                    <w:spacing w:line="360" w:lineRule="auto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Resp. Ps:     Ps 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146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>-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4E641A" w:rsidRPr="00DA5633" w:rsidRDefault="004E641A" w:rsidP="00355004">
                  <w:pPr>
                    <w:pStyle w:val="NoSpacing"/>
                    <w:spacing w:line="360" w:lineRule="auto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nd</w:t>
                  </w: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Reading: 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Jas 2</w:t>
                  </w:r>
                  <w:r w:rsidR="006B1942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1-5</w:t>
                  </w:r>
                </w:p>
                <w:p w:rsidR="004E641A" w:rsidRPr="008E2423" w:rsidRDefault="004E641A" w:rsidP="00355004">
                  <w:pPr>
                    <w:pStyle w:val="NoSpacing"/>
                    <w:spacing w:line="36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A563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Gospel:         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Mk</w:t>
                  </w:r>
                  <w:r w:rsidR="006B1942">
                    <w:rPr>
                      <w:rFonts w:ascii="Arial" w:hAnsi="Arial" w:cs="Arial"/>
                      <w:b/>
                      <w:sz w:val="16"/>
                      <w:szCs w:val="16"/>
                    </w:rPr>
                    <w:t>7: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6B1942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F134CC">
                    <w:rPr>
                      <w:rFonts w:ascii="Arial" w:hAnsi="Arial" w:cs="Arial"/>
                      <w:b/>
                      <w:sz w:val="16"/>
                      <w:szCs w:val="16"/>
                    </w:rPr>
                    <w:t>-37</w:t>
                  </w:r>
                </w:p>
                <w:p w:rsidR="004E641A" w:rsidRPr="008E2423" w:rsidRDefault="004E641A" w:rsidP="00355004">
                  <w:pPr>
                    <w:spacing w:line="360" w:lineRule="auto"/>
                    <w:jc w:val="both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 w:rsidRPr="00613DE4">
        <w:rPr>
          <w:noProof/>
        </w:rPr>
        <w:pict>
          <v:rect id="Rectangle 27" o:spid="_x0000_s1049" style="position:absolute;left:0;text-align:left;margin-left:611.95pt;margin-top:2in;width:194.1pt;height:23.75pt;z-index:-251637249;visibility:visible;mso-width-relative:margin;mso-height-relative:margin;v-text-anchor:middle" wrapcoords="-83 -675 -83 20925 21683 20925 21683 -675 -83 -6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" fillcolor="green" strokecolor="#4579b8 [3044]">
            <v:shadow on="t" opacity="22937f" origin=",.5" offset="0,.63889mm"/>
            <w10:wrap type="tight"/>
          </v:rect>
        </w:pict>
      </w:r>
      <w:r w:rsidRPr="00613DE4">
        <w:rPr>
          <w:noProof/>
        </w:rPr>
        <w:pict>
          <v:rect id="Rectangle 5" o:spid="_x0000_s1027" style="position:absolute;left:0;text-align:left;margin-left:382.15pt;margin-top:2in;width:227.25pt;height:404.6pt;z-index:251658240;visibility:visible;mso-width-relative:margin;mso-height-relative:margin" wrapcoords="-285 -160 -285 21720 21885 21720 21885 -160 -285 -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" filled="f" strokecolor="green" strokeweight="6pt">
            <v:stroke linestyle="thickBetweenThin"/>
            <v:textbox style="mso-next-textbox:#Rectangle 5">
              <w:txbxContent>
                <w:p w:rsidR="004E641A" w:rsidRPr="001261F6" w:rsidRDefault="004E641A" w:rsidP="001261F6">
                  <w:pPr>
                    <w:pStyle w:val="NoSpacing"/>
                    <w:ind w:left="0"/>
                    <w:jc w:val="center"/>
                    <w:rPr>
                      <w:rFonts w:ascii="Arial Black" w:hAnsi="Arial Black"/>
                      <w:b/>
                    </w:rPr>
                  </w:pPr>
                  <w:r w:rsidRPr="001261F6">
                    <w:rPr>
                      <w:rFonts w:ascii="Arial Black" w:hAnsi="Arial Black"/>
                      <w:b/>
                    </w:rPr>
                    <w:t>TODAY’S READING</w:t>
                  </w:r>
                  <w:r>
                    <w:rPr>
                      <w:rFonts w:ascii="Arial Black" w:hAnsi="Arial Black"/>
                      <w:b/>
                    </w:rPr>
                    <w:t>S</w:t>
                  </w:r>
                </w:p>
                <w:p w:rsidR="006756EE" w:rsidRPr="006756EE" w:rsidRDefault="004E641A" w:rsidP="00355004">
                  <w:pPr>
                    <w:pStyle w:val="NoSpacing"/>
                    <w:ind w:left="0"/>
                    <w:rPr>
                      <w:b/>
                    </w:rPr>
                  </w:pPr>
                  <w:r w:rsidRPr="006756EE">
                    <w:rPr>
                      <w:b/>
                    </w:rPr>
                    <w:t xml:space="preserve">1st Reading: </w:t>
                  </w:r>
                  <w:r w:rsidR="006756EE" w:rsidRPr="006756EE">
                    <w:rPr>
                      <w:b/>
                    </w:rPr>
                    <w:t xml:space="preserve">Deut 4:1-2, 6-8. </w:t>
                  </w:r>
                </w:p>
                <w:p w:rsidR="004E641A" w:rsidRPr="006756EE" w:rsidRDefault="006756EE" w:rsidP="00355004">
                  <w:pPr>
                    <w:pStyle w:val="NoSpacing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56EE">
                    <w:rPr>
                      <w:rFonts w:ascii="Arial" w:hAnsi="Arial" w:cs="Arial"/>
                      <w:sz w:val="18"/>
                      <w:szCs w:val="18"/>
                    </w:rPr>
                    <w:t>Moses urges the people to heed God's words and observe them diligently; this is their source of life and wisdom</w:t>
                  </w:r>
                </w:p>
                <w:p w:rsidR="005471EC" w:rsidRDefault="005471EC" w:rsidP="00355004">
                  <w:pPr>
                    <w:pStyle w:val="NoSpacing"/>
                    <w:spacing w:line="360" w:lineRule="auto"/>
                    <w:ind w:left="0"/>
                    <w:rPr>
                      <w:b/>
                    </w:rPr>
                  </w:pPr>
                </w:p>
                <w:p w:rsidR="004E641A" w:rsidRDefault="004E641A" w:rsidP="00355004">
                  <w:pPr>
                    <w:pStyle w:val="NoSpacing"/>
                    <w:spacing w:line="36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105A">
                    <w:rPr>
                      <w:b/>
                    </w:rPr>
                    <w:t>Responsorial Psalm:</w:t>
                  </w:r>
                  <w:r>
                    <w:rPr>
                      <w:b/>
                    </w:rPr>
                    <w:t xml:space="preserve"> </w:t>
                  </w:r>
                  <w:r w:rsidR="00E0166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Ps </w:t>
                  </w:r>
                  <w:r w:rsidR="00981394">
                    <w:rPr>
                      <w:rFonts w:ascii="Arial" w:hAnsi="Arial" w:cs="Arial"/>
                      <w:b/>
                      <w:sz w:val="18"/>
                      <w:szCs w:val="18"/>
                    </w:rPr>
                    <w:t>15:2-5</w:t>
                  </w:r>
                </w:p>
                <w:p w:rsidR="004E641A" w:rsidRPr="00F115C3" w:rsidRDefault="00981394" w:rsidP="00355004">
                  <w:pPr>
                    <w:pStyle w:val="NoSpacing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HE WHO DOES JUSTICE WILL LIVE IN THE PRESENCE</w:t>
                  </w:r>
                  <w:r w:rsidR="00A00FC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OF THE LORD</w:t>
                  </w:r>
                  <w:r w:rsidR="004E641A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4E641A" w:rsidRDefault="004E641A" w:rsidP="00355004">
                  <w:pPr>
                    <w:pStyle w:val="NoSpacing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641A" w:rsidRDefault="004E641A" w:rsidP="00355004">
                  <w:pPr>
                    <w:pStyle w:val="NoSpacing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8739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2nd Reading: </w:t>
                  </w:r>
                  <w:r w:rsidR="00981394">
                    <w:rPr>
                      <w:rFonts w:ascii="Arial" w:hAnsi="Arial" w:cs="Arial"/>
                      <w:b/>
                      <w:sz w:val="18"/>
                      <w:szCs w:val="18"/>
                    </w:rPr>
                    <w:t>Jas</w:t>
                  </w:r>
                  <w:r w:rsidR="00E0166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981394">
                    <w:rPr>
                      <w:rFonts w:ascii="Arial" w:hAnsi="Arial" w:cs="Arial"/>
                      <w:b/>
                      <w:sz w:val="18"/>
                      <w:szCs w:val="18"/>
                    </w:rPr>
                    <w:t>1:17-18</w:t>
                  </w:r>
                  <w:proofErr w:type="gramStart"/>
                  <w:r w:rsidR="00981394">
                    <w:rPr>
                      <w:rFonts w:ascii="Arial" w:hAnsi="Arial" w:cs="Arial"/>
                      <w:b/>
                      <w:sz w:val="18"/>
                      <w:szCs w:val="18"/>
                    </w:rPr>
                    <w:t>,21</w:t>
                  </w:r>
                  <w:proofErr w:type="gramEnd"/>
                  <w:r w:rsidR="00981394">
                    <w:rPr>
                      <w:rFonts w:ascii="Arial" w:hAnsi="Arial" w:cs="Arial"/>
                      <w:b/>
                      <w:sz w:val="18"/>
                      <w:szCs w:val="18"/>
                    </w:rPr>
                    <w:t>-22,27</w:t>
                  </w:r>
                </w:p>
                <w:p w:rsidR="00E11242" w:rsidRPr="00E11242" w:rsidRDefault="00E11242" w:rsidP="00E1124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1242">
                    <w:rPr>
                      <w:rFonts w:ascii="Arial" w:hAnsi="Arial" w:cs="Arial"/>
                      <w:sz w:val="18"/>
                      <w:szCs w:val="18"/>
                    </w:rPr>
                    <w:t>It is not enough to listen to the word of God. We must put it into practice. St. James gives concrete examples of what this means.</w:t>
                  </w:r>
                </w:p>
                <w:p w:rsidR="00077F11" w:rsidRDefault="00077F11" w:rsidP="00355004">
                  <w:pPr>
                    <w:pStyle w:val="NoSpacing"/>
                    <w:ind w:left="0"/>
                    <w:rPr>
                      <w:b/>
                    </w:rPr>
                  </w:pPr>
                </w:p>
                <w:p w:rsidR="004E641A" w:rsidRDefault="004E641A" w:rsidP="00355004">
                  <w:pPr>
                    <w:pStyle w:val="NoSpacing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Gospel:</w:t>
                  </w:r>
                  <w:r w:rsidR="00E0166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981394">
                    <w:rPr>
                      <w:rFonts w:ascii="Arial" w:hAnsi="Arial" w:cs="Arial"/>
                      <w:b/>
                      <w:sz w:val="18"/>
                      <w:szCs w:val="18"/>
                    </w:rPr>
                    <w:t>Mk</w:t>
                  </w:r>
                  <w:r w:rsidR="00E112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7</w:t>
                  </w:r>
                  <w:r w:rsidR="00E0166E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="00E11242">
                    <w:rPr>
                      <w:rFonts w:ascii="Arial" w:hAnsi="Arial" w:cs="Arial"/>
                      <w:b/>
                      <w:sz w:val="16"/>
                      <w:szCs w:val="16"/>
                    </w:rPr>
                    <w:t>1-8</w:t>
                  </w:r>
                  <w:proofErr w:type="gramStart"/>
                  <w:r w:rsidR="00E11242">
                    <w:rPr>
                      <w:rFonts w:ascii="Arial" w:hAnsi="Arial" w:cs="Arial"/>
                      <w:b/>
                      <w:sz w:val="16"/>
                      <w:szCs w:val="16"/>
                    </w:rPr>
                    <w:t>,14</w:t>
                  </w:r>
                  <w:proofErr w:type="gramEnd"/>
                  <w:r w:rsidR="00E11242">
                    <w:rPr>
                      <w:rFonts w:ascii="Arial" w:hAnsi="Arial" w:cs="Arial"/>
                      <w:b/>
                      <w:sz w:val="16"/>
                      <w:szCs w:val="16"/>
                    </w:rPr>
                    <w:t>-15,21-23</w:t>
                  </w:r>
                </w:p>
                <w:p w:rsidR="00077F11" w:rsidRPr="00DF1D5B" w:rsidRDefault="004E641A" w:rsidP="00DF1D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F1D5B" w:rsidRPr="00DF1D5B">
                    <w:rPr>
                      <w:rFonts w:ascii="Arial" w:hAnsi="Arial" w:cs="Arial"/>
                      <w:sz w:val="18"/>
                      <w:szCs w:val="18"/>
                    </w:rPr>
                    <w:t>Jesus criticizes the Pharisees for imposing man-made laws on people and disregarding God’s commandment of love.</w:t>
                  </w:r>
                  <w:r w:rsidRPr="00DF1D5B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</w:t>
                  </w:r>
                </w:p>
                <w:p w:rsidR="00077F11" w:rsidRDefault="00077F11" w:rsidP="0035500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E641A" w:rsidRPr="00625FC1" w:rsidRDefault="004E641A" w:rsidP="00077F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25FC1"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Reflection</w:t>
                  </w:r>
                </w:p>
                <w:p w:rsidR="00077F11" w:rsidRDefault="00077F11" w:rsidP="00077F11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:rsidR="00DF1D5B" w:rsidRPr="00DF1D5B" w:rsidRDefault="00DF1D5B" w:rsidP="00DF1D5B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F1D5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It is quite possible to appear perfectly Christians on the outside while being perfectly selfish on the inside. We can go to Mass regularly, avoid obviously lewd or sinful </w:t>
                  </w:r>
                  <w:proofErr w:type="spellStart"/>
                  <w:r w:rsidRPr="00DF1D5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behaviour</w:t>
                  </w:r>
                  <w:proofErr w:type="spellEnd"/>
                  <w:r w:rsidRPr="00DF1D5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in public, </w:t>
                  </w:r>
                  <w:proofErr w:type="gramStart"/>
                  <w:r w:rsidRPr="00DF1D5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say</w:t>
                  </w:r>
                  <w:proofErr w:type="gramEnd"/>
                  <w:r w:rsidRPr="00DF1D5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prayers so that others will notice that we can do all those things exteriorly while constantly entertaining evil thoughts and self-centered desires in our hearts.  This kind of divided life, which is called hypocrisy, can’t last. Jesus doesn’t care what we look like to others; he cares about who we really are.</w:t>
                  </w:r>
                </w:p>
                <w:p w:rsidR="004E641A" w:rsidRPr="006445CC" w:rsidRDefault="004E641A" w:rsidP="00355004">
                  <w:pPr>
                    <w:pStyle w:val="NoSpacing"/>
                    <w:spacing w:line="276" w:lineRule="auto"/>
                    <w:ind w:left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 w:rsidRPr="00613DE4">
        <w:rPr>
          <w:noProof/>
        </w:rPr>
        <w:pict>
          <v:rect id="Rectangle 26" o:spid="_x0000_s1048" style="position:absolute;left:0;text-align:left;margin-left:381.3pt;margin-top:2in;width:227.85pt;height:21.45pt;z-index:-251636736;visibility:visible;mso-width-relative:margin;mso-height-relative:margin;v-text-anchor:middle" wrapcoords="-71 -745 -71 20855 21671 20855 21671 -745 -71 -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" fillcolor="green" strokecolor="#4579b8 [3044]">
            <v:shadow on="t" opacity="22937f" origin=",.5" offset="0,.63889mm"/>
            <w10:wrap type="through"/>
          </v:rect>
        </w:pict>
      </w:r>
      <w:r w:rsidRPr="00613DE4">
        <w:rPr>
          <w:noProof/>
        </w:rPr>
        <w:pict>
          <v:rect id="Rectangle 4" o:spid="_x0000_s1028" style="position:absolute;left:0;text-align:left;margin-left:382.55pt;margin-top:-14.3pt;width:421.05pt;height:158.35pt;z-index:251657216;visibility:visible;mso-height-relative:margin" wrapcoords="-154 -409 -154 21907 21754 21907 21754 -409 -154 -4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" strokecolor="green" strokeweight="6pt">
            <v:stroke linestyle="thickBetweenThin"/>
            <v:textbox style="mso-next-textbox:#Rectangle 4">
              <w:txbxContent>
                <w:p w:rsidR="004E641A" w:rsidRPr="00B071F7" w:rsidRDefault="00613DE4" w:rsidP="00355004">
                  <w:pPr>
                    <w:rPr>
                      <w:rFonts w:ascii="Arial Black" w:eastAsia="PMingLiU" w:hAnsi="Arial Black"/>
                      <w:b/>
                      <w:sz w:val="18"/>
                      <w:szCs w:val="18"/>
                    </w:rPr>
                  </w:pPr>
                  <w:r w:rsidRPr="00613DE4">
                    <w:rPr>
                      <w:rFonts w:ascii="Arial" w:eastAsia="PMingLiU" w:hAnsi="Arial" w:cs="Arial"/>
                      <w:b/>
                      <w:sz w:val="29"/>
                      <w:szCs w:val="29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84.2pt;height:47.2pt" adj=",5400" fillcolor="black">
                        <v:shadow color="#868686"/>
                        <v:textpath style="font-family:&quot;Franklin Gothic Demi Cond&quot;;font-size:12pt;v-text-kern:t" trim="t" fitpath="t" string="ST. THOMAS MORE CATHOLIC CHURCH, ACHIMOTA &#10;&amp;&#10;ST. JOHN FISHER CATHOLIC CHURCH, NEW ACHIMOTA"/>
                      </v:shape>
                    </w:pict>
                  </w:r>
                </w:p>
                <w:p w:rsidR="004E641A" w:rsidRPr="00B071F7" w:rsidRDefault="004E641A" w:rsidP="00355004">
                  <w:pPr>
                    <w:pStyle w:val="msoorganizationname2"/>
                    <w:widowControl w:val="0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B071F7">
                    <w:rPr>
                      <w:color w:val="auto"/>
                      <w:sz w:val="18"/>
                      <w:szCs w:val="18"/>
                    </w:rPr>
                    <w:t xml:space="preserve">P.O. BOX AH 283, ACHIMOTA-ACCRA       </w:t>
                  </w:r>
                </w:p>
                <w:p w:rsidR="004E641A" w:rsidRDefault="004E641A" w:rsidP="00355004">
                  <w:pPr>
                    <w:pStyle w:val="msoaddress"/>
                    <w:widowControl w:val="0"/>
                    <w:rPr>
                      <w:color w:val="auto"/>
                    </w:rPr>
                  </w:pPr>
                  <w:r>
                    <w:rPr>
                      <w:b/>
                      <w:i/>
                      <w:lang w:val="nl-NL"/>
                    </w:rPr>
                    <w:t xml:space="preserve">  </w:t>
                  </w:r>
                  <w:r w:rsidRPr="00BC6E03">
                    <w:rPr>
                      <w:b/>
                      <w:i/>
                      <w:lang w:val="nl-NL"/>
                    </w:rPr>
                    <w:t>Website:</w:t>
                  </w:r>
                  <w:r w:rsidRPr="00BC6E03">
                    <w:rPr>
                      <w:i/>
                      <w:lang w:val="nl-NL"/>
                    </w:rPr>
                    <w:t xml:space="preserve"> </w:t>
                  </w:r>
                  <w:r w:rsidRPr="00BC6E03">
                    <w:rPr>
                      <w:b/>
                      <w:i/>
                      <w:lang w:val="nl-NL"/>
                    </w:rPr>
                    <w:t>www.thomasmoreachimota.com</w:t>
                  </w:r>
                  <w:r>
                    <w:rPr>
                      <w:color w:val="auto"/>
                    </w:rPr>
                    <w:t xml:space="preserve">  </w:t>
                  </w:r>
                  <w:r w:rsidRPr="00C766C2">
                    <w:rPr>
                      <w:color w:val="auto"/>
                    </w:rPr>
                    <w:t xml:space="preserve">   E-mail:besohwe@yahoo.com</w:t>
                  </w:r>
                  <w:r>
                    <w:rPr>
                      <w:color w:val="auto"/>
                    </w:rPr>
                    <w:t xml:space="preserve">   </w:t>
                  </w:r>
                  <w:r w:rsidRPr="00C766C2">
                    <w:rPr>
                      <w:color w:val="auto"/>
                    </w:rPr>
                    <w:t xml:space="preserve">Office Tel:  0302-417013                  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:rsidR="004E641A" w:rsidRPr="000A2B0D" w:rsidRDefault="004E641A" w:rsidP="00355004">
                  <w:pPr>
                    <w:pStyle w:val="msoaddress"/>
                    <w:widowControl w:val="0"/>
                    <w:rPr>
                      <w:color w:val="auto"/>
                    </w:rPr>
                  </w:pPr>
                  <w:r w:rsidRPr="00C766C2">
                    <w:rPr>
                      <w:color w:val="auto"/>
                    </w:rPr>
                    <w:t xml:space="preserve">Rev. Fr. </w:t>
                  </w:r>
                  <w:r>
                    <w:rPr>
                      <w:color w:val="auto"/>
                    </w:rPr>
                    <w:t xml:space="preserve">George </w:t>
                  </w:r>
                  <w:proofErr w:type="spellStart"/>
                  <w:r>
                    <w:rPr>
                      <w:color w:val="auto"/>
                    </w:rPr>
                    <w:t>Obeng-Appah</w:t>
                  </w:r>
                  <w:proofErr w:type="spellEnd"/>
                  <w:r w:rsidRPr="00C766C2">
                    <w:rPr>
                      <w:color w:val="auto"/>
                    </w:rPr>
                    <w:t xml:space="preserve"> </w:t>
                  </w:r>
                  <w:r w:rsidRPr="00C766C2">
                    <w:rPr>
                      <w:i/>
                      <w:color w:val="auto"/>
                    </w:rPr>
                    <w:t>(Priest-in-charge)</w:t>
                  </w:r>
                  <w:r w:rsidRPr="00C766C2"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>Tel: 0208592020</w:t>
                  </w:r>
                </w:p>
                <w:p w:rsidR="004E641A" w:rsidRPr="004252CC" w:rsidRDefault="004E641A" w:rsidP="00355004">
                  <w:pPr>
                    <w:pStyle w:val="NoSpacing"/>
                    <w:ind w:left="0"/>
                    <w:jc w:val="left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nl-NL"/>
                    </w:rPr>
                  </w:pPr>
                  <w:r w:rsidRPr="004252CC">
                    <w:rPr>
                      <w:sz w:val="18"/>
                      <w:szCs w:val="18"/>
                    </w:rPr>
                    <w:t xml:space="preserve">Rev. Fr. </w:t>
                  </w:r>
                  <w:proofErr w:type="spellStart"/>
                  <w:r w:rsidRPr="004252CC">
                    <w:rPr>
                      <w:sz w:val="18"/>
                      <w:szCs w:val="18"/>
                    </w:rPr>
                    <w:t>Blaise</w:t>
                  </w:r>
                  <w:proofErr w:type="spellEnd"/>
                  <w:r w:rsidRPr="004252C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52CC">
                    <w:rPr>
                      <w:sz w:val="18"/>
                      <w:szCs w:val="18"/>
                    </w:rPr>
                    <w:t>Bobi-Attachie</w:t>
                  </w:r>
                  <w:proofErr w:type="spellEnd"/>
                </w:p>
                <w:p w:rsidR="004E641A" w:rsidRPr="00B64842" w:rsidRDefault="004E641A" w:rsidP="00B511C0">
                  <w:pPr>
                    <w:tabs>
                      <w:tab w:val="left" w:pos="1530"/>
                    </w:tabs>
                    <w:spacing w:line="276" w:lineRule="auto"/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B64842">
                    <w:rPr>
                      <w:rFonts w:ascii="Arial" w:eastAsia="Batang" w:hAnsi="Arial" w:cs="Arial"/>
                      <w:b/>
                      <w:sz w:val="18"/>
                      <w:szCs w:val="18"/>
                      <w:u w:val="single"/>
                    </w:rPr>
                    <w:t>WEEKLY NEWSLETTER</w:t>
                  </w:r>
                </w:p>
                <w:p w:rsidR="004E641A" w:rsidRPr="0048321E" w:rsidRDefault="005471EC" w:rsidP="00355004">
                  <w:pPr>
                    <w:pStyle w:val="NoSpacing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</w:t>
                  </w:r>
                  <w:r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  <w:vertAlign w:val="superscript"/>
                    </w:rPr>
                    <w:t>ND</w:t>
                  </w:r>
                  <w:r w:rsidR="00D47130"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="00981394"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SEPTEMBER</w:t>
                  </w:r>
                  <w:r w:rsidR="004E641A"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2012:</w:t>
                  </w:r>
                  <w:r w:rsidR="004E641A" w:rsidRPr="0048321E">
                    <w:rPr>
                      <w:rFonts w:ascii="Monotype Corsiva" w:eastAsia="Batang" w:hAnsi="Monotype Corsiva"/>
                      <w:b/>
                      <w:noProof/>
                      <w:sz w:val="16"/>
                      <w:szCs w:val="16"/>
                    </w:rPr>
                    <w:t xml:space="preserve"> </w:t>
                  </w:r>
                  <w:r w:rsidR="00A27171"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TWENTY-</w:t>
                  </w:r>
                  <w:r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SECOND</w:t>
                  </w:r>
                  <w:r w:rsidR="004E641A" w:rsidRPr="004832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SUNDAY IN ORDINARY TIME</w:t>
                  </w:r>
                </w:p>
                <w:p w:rsidR="0048321E" w:rsidRDefault="0048321E" w:rsidP="00355004">
                  <w:pPr>
                    <w:jc w:val="center"/>
                    <w:rPr>
                      <w:rStyle w:val="Emphasis"/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</w:pPr>
                </w:p>
                <w:p w:rsidR="004E641A" w:rsidRPr="00837A52" w:rsidRDefault="004E641A" w:rsidP="0035500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0A9">
                    <w:rPr>
                      <w:rStyle w:val="Emphasis"/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  <w:t>THEME FOR THE WEEK</w:t>
                  </w:r>
                  <w:r>
                    <w:rPr>
                      <w:rStyle w:val="Emphasis"/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: “</w:t>
                  </w:r>
                  <w:r w:rsidR="006756EE" w:rsidRPr="006756EE">
                    <w:rPr>
                      <w:rFonts w:ascii="Arial" w:hAnsi="Arial" w:cs="Arial"/>
                      <w:sz w:val="18"/>
                      <w:szCs w:val="18"/>
                    </w:rPr>
                    <w:t>Jesus wants Hearts, not Hypocrites</w:t>
                  </w:r>
                  <w:r w:rsidRPr="006B52EA">
                    <w:rPr>
                      <w:rStyle w:val="Emphasis"/>
                      <w:rFonts w:ascii="Arial" w:hAnsi="Arial" w:cs="Arial"/>
                      <w:b/>
                      <w:i w:val="0"/>
                      <w:sz w:val="20"/>
                      <w:szCs w:val="18"/>
                    </w:rPr>
                    <w:t>”</w:t>
                  </w:r>
                </w:p>
                <w:p w:rsidR="004E641A" w:rsidRPr="00C9259D" w:rsidRDefault="004E641A" w:rsidP="00355004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C9259D">
                    <w:rPr>
                      <w:rFonts w:ascii="Arial Narrow" w:hAnsi="Arial Narrow"/>
                      <w:b/>
                      <w:sz w:val="20"/>
                      <w:szCs w:val="20"/>
                    </w:rPr>
                    <w:tab/>
                  </w:r>
                </w:p>
                <w:p w:rsidR="004E641A" w:rsidRPr="002454FD" w:rsidRDefault="004E641A" w:rsidP="00355004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b/>
                      <w:i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4E641A" w:rsidRPr="00C4791D" w:rsidRDefault="004E641A" w:rsidP="00355004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i/>
                      <w:sz w:val="18"/>
                      <w:szCs w:val="18"/>
                      <w:u w:val="single"/>
                    </w:rPr>
                  </w:pPr>
                </w:p>
                <w:p w:rsidR="004E641A" w:rsidRDefault="004E641A" w:rsidP="00355004">
                  <w:pPr>
                    <w:spacing w:line="360" w:lineRule="auto"/>
                    <w:jc w:val="center"/>
                    <w:rPr>
                      <w:i/>
                      <w:sz w:val="18"/>
                      <w:szCs w:val="18"/>
                      <w:u w:val="single"/>
                    </w:rPr>
                  </w:pPr>
                </w:p>
                <w:p w:rsidR="004E641A" w:rsidRPr="00C745B0" w:rsidRDefault="004E641A" w:rsidP="00355004">
                  <w:pPr>
                    <w:spacing w:line="360" w:lineRule="auto"/>
                    <w:jc w:val="center"/>
                    <w:rPr>
                      <w:rFonts w:ascii="Monotype Corsiva" w:eastAsia="Batang" w:hAnsi="Monotype Corsiva"/>
                      <w:i/>
                      <w:sz w:val="18"/>
                      <w:szCs w:val="18"/>
                      <w:u w:val="single"/>
                    </w:rPr>
                  </w:pPr>
                </w:p>
                <w:p w:rsidR="004E641A" w:rsidRDefault="004E641A" w:rsidP="00355004">
                  <w:pPr>
                    <w:jc w:val="center"/>
                    <w:rPr>
                      <w:rFonts w:ascii="Monotype Corsiva" w:eastAsia="Batang" w:hAnsi="Monotype Corsiva"/>
                    </w:rPr>
                  </w:pPr>
                  <w:r w:rsidRPr="00B8587C">
                    <w:rPr>
                      <w:rFonts w:ascii="Monotype Corsiva" w:eastAsia="Batang" w:hAnsi="Monotype Corsiva"/>
                      <w:b/>
                    </w:rPr>
                    <w:t xml:space="preserve">Theme for the week: </w:t>
                  </w:r>
                  <w:r w:rsidRPr="00B8587C">
                    <w:rPr>
                      <w:rFonts w:ascii="Monotype Corsiva" w:eastAsia="Batang" w:hAnsi="Monotype Corsiva"/>
                    </w:rPr>
                    <w:t>“</w:t>
                  </w:r>
                  <w:r>
                    <w:rPr>
                      <w:rFonts w:ascii="Monotype Corsiva" w:eastAsia="Batang" w:hAnsi="Monotype Corsiva"/>
                    </w:rPr>
                    <w:t>All nations shall adore the Lord</w:t>
                  </w:r>
                  <w:r w:rsidRPr="00B8587C">
                    <w:rPr>
                      <w:rFonts w:ascii="Monotype Corsiva" w:eastAsia="Batang" w:hAnsi="Monotype Corsiva"/>
                    </w:rPr>
                    <w:t>”</w:t>
                  </w:r>
                </w:p>
                <w:p w:rsidR="004E641A" w:rsidRDefault="004E641A" w:rsidP="00355004">
                  <w:pPr>
                    <w:jc w:val="center"/>
                    <w:rPr>
                      <w:rFonts w:ascii="Monotype Corsiva" w:eastAsia="Batang" w:hAnsi="Monotype Corsiva"/>
                    </w:rPr>
                  </w:pPr>
                </w:p>
                <w:p w:rsidR="004E641A" w:rsidRDefault="004E641A" w:rsidP="00355004">
                  <w:pPr>
                    <w:jc w:val="center"/>
                    <w:rPr>
                      <w:rFonts w:ascii="Monotype Corsiva" w:eastAsia="Batang" w:hAnsi="Monotype Corsiva"/>
                    </w:rPr>
                  </w:pPr>
                </w:p>
                <w:p w:rsidR="004E641A" w:rsidRDefault="004E641A" w:rsidP="00355004">
                  <w:pPr>
                    <w:jc w:val="center"/>
                    <w:rPr>
                      <w:rFonts w:ascii="Monotype Corsiva" w:eastAsia="Batang" w:hAnsi="Monotype Corsiva"/>
                    </w:rPr>
                  </w:pPr>
                </w:p>
                <w:p w:rsidR="004E641A" w:rsidRDefault="004E641A" w:rsidP="00355004">
                  <w:pPr>
                    <w:jc w:val="center"/>
                    <w:rPr>
                      <w:rFonts w:ascii="Monotype Corsiva" w:eastAsia="Batang" w:hAnsi="Monotype Corsiva"/>
                    </w:rPr>
                  </w:pPr>
                </w:p>
                <w:p w:rsidR="004E641A" w:rsidRDefault="004E641A" w:rsidP="00355004">
                  <w:pPr>
                    <w:jc w:val="center"/>
                    <w:rPr>
                      <w:rFonts w:ascii="Monotype Corsiva" w:eastAsia="Batang" w:hAnsi="Monotype Corsiva"/>
                    </w:rPr>
                  </w:pPr>
                </w:p>
                <w:p w:rsidR="004E641A" w:rsidRPr="00B8587C" w:rsidRDefault="004E641A" w:rsidP="00355004">
                  <w:pPr>
                    <w:jc w:val="center"/>
                    <w:rPr>
                      <w:rFonts w:ascii="Monotype Corsiva" w:eastAsia="Batang" w:hAnsi="Monotype Corsiva"/>
                      <w:sz w:val="22"/>
                      <w:szCs w:val="22"/>
                    </w:rPr>
                  </w:pPr>
                </w:p>
              </w:txbxContent>
            </v:textbox>
            <w10:wrap type="through"/>
          </v:rect>
        </w:pict>
      </w:r>
      <w:r w:rsidR="00B511C0">
        <w:rPr>
          <w:rFonts w:ascii="Monotype Corsiva" w:eastAsia="Batang" w:hAnsi="Monotype Corsiva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1143000</wp:posOffset>
            </wp:positionV>
            <wp:extent cx="685800" cy="457200"/>
            <wp:effectExtent l="0" t="0" r="0" b="0"/>
            <wp:wrapTight wrapText="bothSides">
              <wp:wrapPolygon edited="0">
                <wp:start x="0" y="0"/>
                <wp:lineTo x="0" y="20400"/>
                <wp:lineTo x="20800" y="20400"/>
                <wp:lineTo x="20800" y="0"/>
                <wp:lineTo x="0" y="0"/>
              </wp:wrapPolygon>
            </wp:wrapTight>
            <wp:docPr id="31" name="Picture 5" descr="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1C0">
        <w:rPr>
          <w:rFonts w:ascii="Monotype Corsiva" w:eastAsia="Batang" w:hAnsi="Monotype Corsiva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9372600</wp:posOffset>
            </wp:positionH>
            <wp:positionV relativeFrom="paragraph">
              <wp:posOffset>1143000</wp:posOffset>
            </wp:positionV>
            <wp:extent cx="685800" cy="457200"/>
            <wp:effectExtent l="0" t="0" r="0" b="0"/>
            <wp:wrapTight wrapText="bothSides">
              <wp:wrapPolygon edited="0">
                <wp:start x="0" y="0"/>
                <wp:lineTo x="0" y="20400"/>
                <wp:lineTo x="20800" y="20400"/>
                <wp:lineTo x="20800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AAF">
        <w:t xml:space="preserve">                                                 </w:t>
      </w:r>
      <w:r w:rsidR="00842466" w:rsidRPr="00145F95">
        <w:rPr>
          <w:rFonts w:ascii="Arial Narrow" w:hAnsi="Arial Narrow" w:cs="Arial"/>
          <w:b/>
          <w:color w:val="333333"/>
          <w:sz w:val="16"/>
          <w:szCs w:val="16"/>
          <w:u w:val="single"/>
        </w:rPr>
        <w:t>PASTORAL CARE</w:t>
      </w:r>
    </w:p>
    <w:p w:rsidR="00842466" w:rsidRPr="00FC3F17" w:rsidRDefault="00842466" w:rsidP="00842466">
      <w:pPr>
        <w:pStyle w:val="ListParagraph"/>
        <w:ind w:left="0"/>
        <w:rPr>
          <w:rFonts w:ascii="Arial Narrow" w:hAnsi="Arial Narrow" w:cs="Arial"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Sacrament of Confession: </w:t>
      </w:r>
      <w:r w:rsidRPr="00FC3F17">
        <w:rPr>
          <w:rFonts w:ascii="Arial Narrow" w:hAnsi="Arial Narrow" w:cs="Arial"/>
          <w:sz w:val="16"/>
          <w:szCs w:val="16"/>
        </w:rPr>
        <w:t>Every Saturday from 6.00pm to 7.00pm</w:t>
      </w:r>
    </w:p>
    <w:p w:rsidR="00842466" w:rsidRPr="00FC3F17" w:rsidRDefault="00842466" w:rsidP="00842466">
      <w:pPr>
        <w:pStyle w:val="ListParagraph"/>
        <w:ind w:left="0"/>
        <w:rPr>
          <w:rFonts w:ascii="Arial Narrow" w:hAnsi="Arial Narrow" w:cs="Arial"/>
          <w:i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Sacrament of Baptism of Infants:  </w:t>
      </w:r>
      <w:r w:rsidRPr="00FC3F17">
        <w:rPr>
          <w:rFonts w:ascii="Arial Narrow" w:hAnsi="Arial Narrow" w:cs="Arial"/>
          <w:i/>
          <w:sz w:val="16"/>
          <w:szCs w:val="16"/>
        </w:rPr>
        <w:t>Second Saturday of every month. Please call at the Church’s office for a baptismal form. Instructions: Thursday preceding the date for baptism.</w:t>
      </w:r>
    </w:p>
    <w:p w:rsidR="00842466" w:rsidRPr="00FC3F17" w:rsidRDefault="00842466" w:rsidP="00842466">
      <w:pPr>
        <w:pStyle w:val="ListParagraph"/>
        <w:ind w:left="0"/>
        <w:rPr>
          <w:rFonts w:ascii="Arial Narrow" w:hAnsi="Arial Narrow" w:cs="Arial"/>
          <w:i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Visitation of the Sick and Aged: </w:t>
      </w:r>
      <w:r w:rsidRPr="00FC3F17">
        <w:rPr>
          <w:rFonts w:ascii="Arial Narrow" w:hAnsi="Arial Narrow" w:cs="Arial"/>
          <w:i/>
          <w:sz w:val="16"/>
          <w:szCs w:val="16"/>
        </w:rPr>
        <w:t>Thursdays at 7.00 am. Contact the office if you have a sick or aged Person(s) to be visited.</w:t>
      </w:r>
    </w:p>
    <w:p w:rsidR="00842466" w:rsidRPr="00FC3F17" w:rsidRDefault="00842466" w:rsidP="00842466">
      <w:pPr>
        <w:pStyle w:val="ListParagraph"/>
        <w:ind w:left="0"/>
        <w:rPr>
          <w:rFonts w:ascii="Arial Narrow" w:hAnsi="Arial Narrow" w:cs="Arial"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Sacrament of Marriage: </w:t>
      </w:r>
      <w:r w:rsidRPr="00FC3F17">
        <w:rPr>
          <w:rFonts w:ascii="Arial Narrow" w:hAnsi="Arial Narrow" w:cs="Arial"/>
          <w:sz w:val="16"/>
          <w:szCs w:val="16"/>
        </w:rPr>
        <w:t xml:space="preserve">Arrangements must be made </w:t>
      </w:r>
      <w:r w:rsidRPr="00FC3F17">
        <w:rPr>
          <w:rFonts w:ascii="Arial Narrow" w:hAnsi="Arial Narrow" w:cs="Arial"/>
          <w:b/>
          <w:i/>
          <w:sz w:val="16"/>
          <w:szCs w:val="16"/>
          <w:u w:val="single"/>
        </w:rPr>
        <w:t>at least six months to a year</w:t>
      </w:r>
      <w:r w:rsidRPr="00FC3F17">
        <w:rPr>
          <w:rFonts w:ascii="Arial Narrow" w:hAnsi="Arial Narrow" w:cs="Arial"/>
          <w:sz w:val="16"/>
          <w:szCs w:val="16"/>
        </w:rPr>
        <w:t xml:space="preserve">   with the priests. The couple or one of them must be a registered member of the Church for </w:t>
      </w:r>
      <w:r w:rsidRPr="00FC3F17">
        <w:rPr>
          <w:rFonts w:ascii="Arial Narrow" w:hAnsi="Arial Narrow" w:cs="Arial"/>
          <w:b/>
          <w:i/>
          <w:sz w:val="16"/>
          <w:szCs w:val="16"/>
        </w:rPr>
        <w:t>at least 6 months.</w:t>
      </w:r>
    </w:p>
    <w:p w:rsidR="00842466" w:rsidRPr="00FC3F17" w:rsidRDefault="00842466" w:rsidP="00842466">
      <w:pPr>
        <w:pStyle w:val="ListParagraph"/>
        <w:ind w:left="0"/>
        <w:rPr>
          <w:rFonts w:ascii="Arial Narrow" w:hAnsi="Arial Narrow" w:cs="Arial"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Consultation of Priests: </w:t>
      </w:r>
      <w:r w:rsidRPr="00FC3F17">
        <w:rPr>
          <w:rFonts w:ascii="Arial Narrow" w:hAnsi="Arial Narrow" w:cs="Arial"/>
          <w:sz w:val="16"/>
          <w:szCs w:val="16"/>
        </w:rPr>
        <w:t xml:space="preserve">Monday, Tuesday Wednesdays (In the Evenings) Time: 6.30 - 8.00 pm. </w:t>
      </w:r>
      <w:proofErr w:type="gramStart"/>
      <w:r w:rsidRPr="00FC3F17">
        <w:rPr>
          <w:rFonts w:ascii="Arial Narrow" w:hAnsi="Arial Narrow" w:cs="Arial"/>
          <w:sz w:val="16"/>
          <w:szCs w:val="16"/>
        </w:rPr>
        <w:t>In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FC3F17">
        <w:rPr>
          <w:rFonts w:ascii="Arial Narrow" w:hAnsi="Arial Narrow" w:cs="Arial"/>
          <w:sz w:val="16"/>
          <w:szCs w:val="16"/>
        </w:rPr>
        <w:t>case of any emergency call on the Priest.</w:t>
      </w:r>
      <w:proofErr w:type="gramEnd"/>
    </w:p>
    <w:p w:rsidR="00842466" w:rsidRDefault="00842466" w:rsidP="00842466">
      <w:pPr>
        <w:pStyle w:val="ListParagraph"/>
        <w:ind w:left="0"/>
        <w:rPr>
          <w:rFonts w:ascii="Arial Narrow" w:hAnsi="Arial Narrow" w:cs="Arial"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>Church office hours: Mon. to Thur</w:t>
      </w:r>
      <w:r w:rsidRPr="00FC3F17">
        <w:rPr>
          <w:rFonts w:ascii="Arial Narrow" w:hAnsi="Arial Narrow" w:cs="Arial"/>
          <w:sz w:val="16"/>
          <w:szCs w:val="16"/>
        </w:rPr>
        <w:t>.:10am -2pm &amp;</w:t>
      </w:r>
      <w:r w:rsidRPr="00FC3F17">
        <w:rPr>
          <w:rFonts w:ascii="Arial Narrow" w:hAnsi="Arial Narrow" w:cs="Arial"/>
          <w:b/>
          <w:sz w:val="16"/>
          <w:szCs w:val="16"/>
        </w:rPr>
        <w:t xml:space="preserve"> 5</w:t>
      </w:r>
      <w:r w:rsidRPr="00FC3F17">
        <w:rPr>
          <w:rFonts w:ascii="Arial Narrow" w:hAnsi="Arial Narrow" w:cs="Arial"/>
          <w:sz w:val="16"/>
          <w:szCs w:val="16"/>
        </w:rPr>
        <w:t xml:space="preserve"> pm - 8pm: </w:t>
      </w:r>
      <w:r w:rsidRPr="00FC3F17">
        <w:rPr>
          <w:rFonts w:ascii="Arial Narrow" w:hAnsi="Arial Narrow" w:cs="Arial"/>
          <w:b/>
          <w:sz w:val="16"/>
          <w:szCs w:val="16"/>
        </w:rPr>
        <w:t>Sa</w:t>
      </w:r>
      <w:r w:rsidRPr="00FC3F17">
        <w:rPr>
          <w:rFonts w:ascii="Arial Narrow" w:hAnsi="Arial Narrow" w:cs="Arial"/>
          <w:sz w:val="16"/>
          <w:szCs w:val="16"/>
        </w:rPr>
        <w:t xml:space="preserve">t. 6 pm to 8p: </w:t>
      </w:r>
      <w:r w:rsidRPr="00FC3F17">
        <w:rPr>
          <w:rFonts w:ascii="Arial Narrow" w:hAnsi="Arial Narrow" w:cs="Arial"/>
          <w:b/>
          <w:sz w:val="16"/>
          <w:szCs w:val="16"/>
        </w:rPr>
        <w:t>Sun</w:t>
      </w:r>
      <w:r w:rsidRPr="00FC3F17">
        <w:rPr>
          <w:rFonts w:ascii="Arial Narrow" w:hAnsi="Arial Narrow" w:cs="Arial"/>
          <w:sz w:val="16"/>
          <w:szCs w:val="16"/>
        </w:rPr>
        <w:t>: 9 am -1.30</w:t>
      </w:r>
      <w:r w:rsidRPr="00FC3F17">
        <w:rPr>
          <w:rFonts w:ascii="Arial Narrow" w:hAnsi="Arial Narrow" w:cs="Arial"/>
          <w:b/>
          <w:sz w:val="16"/>
          <w:szCs w:val="16"/>
        </w:rPr>
        <w:t>: Friday</w:t>
      </w:r>
      <w:r w:rsidRPr="00FC3F17">
        <w:rPr>
          <w:rFonts w:ascii="Arial Narrow" w:hAnsi="Arial Narrow" w:cs="Arial"/>
          <w:sz w:val="16"/>
          <w:szCs w:val="16"/>
        </w:rPr>
        <w:t>: Off Duty</w:t>
      </w:r>
    </w:p>
    <w:p w:rsidR="00842466" w:rsidRPr="00FC3F17" w:rsidRDefault="00842466" w:rsidP="00842466">
      <w:pPr>
        <w:pStyle w:val="ListParagraph"/>
        <w:ind w:left="0"/>
        <w:rPr>
          <w:rFonts w:ascii="Arial Narrow" w:hAnsi="Arial Narrow" w:cs="Arial"/>
          <w:sz w:val="16"/>
          <w:szCs w:val="16"/>
        </w:rPr>
      </w:pPr>
    </w:p>
    <w:p w:rsidR="00842466" w:rsidRPr="00DE2A0C" w:rsidRDefault="00842466" w:rsidP="00842466">
      <w:pPr>
        <w:pStyle w:val="Heading4"/>
        <w:widowControl w:val="0"/>
        <w:jc w:val="center"/>
        <w:rPr>
          <w:rFonts w:ascii="Arial Narrow" w:hAnsi="Arial Narrow" w:cs="Arial"/>
          <w:i w:val="0"/>
          <w:color w:val="auto"/>
          <w:sz w:val="16"/>
          <w:szCs w:val="16"/>
          <w:u w:val="single"/>
        </w:rPr>
      </w:pPr>
      <w:r>
        <w:rPr>
          <w:rFonts w:ascii="Arial Narrow" w:hAnsi="Arial Narrow" w:cs="Arial"/>
          <w:b w:val="0"/>
          <w:color w:val="auto"/>
          <w:sz w:val="16"/>
          <w:szCs w:val="16"/>
          <w:u w:val="single"/>
        </w:rPr>
        <w:t xml:space="preserve">NEXT SUNDAY: </w:t>
      </w:r>
      <w:proofErr w:type="gramStart"/>
      <w:r w:rsidR="00AE12C6">
        <w:rPr>
          <w:rFonts w:ascii="Arial Narrow" w:hAnsi="Arial Narrow" w:cs="Arial"/>
          <w:b w:val="0"/>
          <w:color w:val="auto"/>
          <w:sz w:val="16"/>
          <w:szCs w:val="16"/>
          <w:u w:val="single"/>
        </w:rPr>
        <w:t>2</w:t>
      </w:r>
      <w:r w:rsidR="00974C46">
        <w:rPr>
          <w:rFonts w:ascii="Arial Narrow" w:hAnsi="Arial Narrow" w:cs="Arial"/>
          <w:b w:val="0"/>
          <w:color w:val="auto"/>
          <w:sz w:val="16"/>
          <w:szCs w:val="16"/>
          <w:u w:val="single"/>
        </w:rPr>
        <w:t xml:space="preserve">3rd </w:t>
      </w:r>
      <w:r>
        <w:rPr>
          <w:rFonts w:ascii="Arial Narrow" w:hAnsi="Arial Narrow" w:cs="Arial"/>
          <w:b w:val="0"/>
          <w:color w:val="auto"/>
          <w:sz w:val="16"/>
          <w:szCs w:val="16"/>
          <w:u w:val="single"/>
        </w:rPr>
        <w:t xml:space="preserve"> SUNDAY</w:t>
      </w:r>
      <w:proofErr w:type="gramEnd"/>
      <w:r>
        <w:rPr>
          <w:rFonts w:ascii="Arial Narrow" w:hAnsi="Arial Narrow" w:cs="Arial"/>
          <w:b w:val="0"/>
          <w:color w:val="auto"/>
          <w:sz w:val="16"/>
          <w:szCs w:val="16"/>
          <w:u w:val="single"/>
        </w:rPr>
        <w:t xml:space="preserve"> IN ORDINARY TIME</w:t>
      </w:r>
    </w:p>
    <w:p w:rsidR="00842466" w:rsidRDefault="00842466" w:rsidP="00842466">
      <w:pPr>
        <w:pStyle w:val="Heading4"/>
        <w:widowControl w:val="0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b w:val="0"/>
          <w:color w:val="auto"/>
          <w:sz w:val="16"/>
          <w:szCs w:val="16"/>
        </w:rPr>
        <w:t xml:space="preserve">                                              Singing</w:t>
      </w:r>
      <w:r>
        <w:rPr>
          <w:rFonts w:ascii="Arial Narrow" w:hAnsi="Arial Narrow" w:cs="Arial"/>
          <w:color w:val="auto"/>
          <w:sz w:val="16"/>
          <w:szCs w:val="16"/>
        </w:rPr>
        <w:t>:  1</w:t>
      </w:r>
      <w:r w:rsidRPr="00900CC8">
        <w:rPr>
          <w:rFonts w:ascii="Arial Narrow" w:hAnsi="Arial Narrow" w:cs="Arial"/>
          <w:color w:val="auto"/>
          <w:sz w:val="16"/>
          <w:szCs w:val="16"/>
          <w:vertAlign w:val="superscript"/>
        </w:rPr>
        <w:t>st</w:t>
      </w:r>
      <w:r w:rsidR="005471EC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57129B">
        <w:rPr>
          <w:rFonts w:ascii="Arial Narrow" w:hAnsi="Arial Narrow" w:cs="Arial"/>
          <w:color w:val="auto"/>
          <w:sz w:val="16"/>
          <w:szCs w:val="16"/>
        </w:rPr>
        <w:t>Mass</w:t>
      </w:r>
      <w:r>
        <w:rPr>
          <w:rFonts w:ascii="Arial Narrow" w:hAnsi="Arial Narrow" w:cs="Arial"/>
          <w:color w:val="auto"/>
          <w:sz w:val="16"/>
          <w:szCs w:val="16"/>
        </w:rPr>
        <w:t xml:space="preserve">: </w:t>
      </w:r>
      <w:r w:rsidR="005471EC">
        <w:rPr>
          <w:rFonts w:ascii="Arial Narrow" w:hAnsi="Arial Narrow" w:cs="Arial"/>
          <w:color w:val="auto"/>
          <w:sz w:val="16"/>
          <w:szCs w:val="16"/>
        </w:rPr>
        <w:t>Ave Maria singing group</w:t>
      </w:r>
      <w:r>
        <w:rPr>
          <w:rFonts w:ascii="Arial Narrow" w:hAnsi="Arial Narrow" w:cs="Arial"/>
          <w:color w:val="auto"/>
          <w:sz w:val="16"/>
          <w:szCs w:val="16"/>
        </w:rPr>
        <w:t xml:space="preserve"> </w:t>
      </w:r>
    </w:p>
    <w:p w:rsidR="00842466" w:rsidRDefault="00842466" w:rsidP="00842466">
      <w:pPr>
        <w:pStyle w:val="Heading4"/>
        <w:widowControl w:val="0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 xml:space="preserve">                                                              2</w:t>
      </w:r>
      <w:r w:rsidRPr="00900CC8">
        <w:rPr>
          <w:rFonts w:ascii="Arial Narrow" w:hAnsi="Arial Narrow" w:cs="Arial"/>
          <w:color w:val="auto"/>
          <w:sz w:val="16"/>
          <w:szCs w:val="16"/>
          <w:vertAlign w:val="superscript"/>
        </w:rPr>
        <w:t>nd</w:t>
      </w:r>
      <w:r>
        <w:rPr>
          <w:rFonts w:ascii="Arial Narrow" w:hAnsi="Arial Narrow" w:cs="Arial"/>
          <w:color w:val="auto"/>
          <w:sz w:val="16"/>
          <w:szCs w:val="16"/>
        </w:rPr>
        <w:t xml:space="preserve"> Mass: </w:t>
      </w:r>
      <w:r w:rsidR="005471EC">
        <w:rPr>
          <w:rFonts w:ascii="Arial Narrow" w:hAnsi="Arial Narrow" w:cs="Arial"/>
          <w:color w:val="auto"/>
          <w:sz w:val="16"/>
          <w:szCs w:val="16"/>
        </w:rPr>
        <w:t>Youth choir</w:t>
      </w:r>
    </w:p>
    <w:p w:rsidR="00842466" w:rsidRPr="005D1DA4" w:rsidRDefault="00842466" w:rsidP="00842466">
      <w:pPr>
        <w:pStyle w:val="Heading4"/>
        <w:widowControl w:val="0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 xml:space="preserve">                                                                                          </w:t>
      </w:r>
    </w:p>
    <w:p w:rsidR="00842466" w:rsidRDefault="00842466" w:rsidP="00842466">
      <w:pPr>
        <w:pStyle w:val="Heading4"/>
        <w:widowControl w:val="0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b w:val="0"/>
          <w:color w:val="auto"/>
          <w:sz w:val="16"/>
          <w:szCs w:val="16"/>
        </w:rPr>
        <w:t xml:space="preserve">                                            Offertory</w:t>
      </w:r>
      <w:r w:rsidRPr="00576C88">
        <w:rPr>
          <w:rFonts w:ascii="Arial Narrow" w:hAnsi="Arial Narrow" w:cs="Arial"/>
          <w:b w:val="0"/>
          <w:color w:val="auto"/>
          <w:sz w:val="16"/>
          <w:szCs w:val="16"/>
        </w:rPr>
        <w:t xml:space="preserve">:   </w:t>
      </w:r>
      <w:r>
        <w:rPr>
          <w:rFonts w:ascii="Arial Narrow" w:hAnsi="Arial Narrow" w:cs="Arial"/>
          <w:color w:val="auto"/>
          <w:sz w:val="16"/>
          <w:szCs w:val="16"/>
        </w:rPr>
        <w:t>1</w:t>
      </w:r>
      <w:r w:rsidRPr="00E219EE">
        <w:rPr>
          <w:rFonts w:ascii="Arial Narrow" w:hAnsi="Arial Narrow" w:cs="Arial"/>
          <w:color w:val="auto"/>
          <w:sz w:val="16"/>
          <w:szCs w:val="16"/>
          <w:vertAlign w:val="superscript"/>
        </w:rPr>
        <w:t>st</w:t>
      </w:r>
      <w:r w:rsidR="005471EC">
        <w:rPr>
          <w:rFonts w:ascii="Arial Narrow" w:hAnsi="Arial Narrow" w:cs="Arial"/>
          <w:color w:val="auto"/>
          <w:sz w:val="16"/>
          <w:szCs w:val="16"/>
        </w:rPr>
        <w:t xml:space="preserve"> </w:t>
      </w:r>
      <w:r>
        <w:rPr>
          <w:rFonts w:ascii="Arial Narrow" w:hAnsi="Arial Narrow" w:cs="Arial"/>
          <w:color w:val="auto"/>
          <w:sz w:val="16"/>
          <w:szCs w:val="16"/>
        </w:rPr>
        <w:t>Mass</w:t>
      </w:r>
      <w:r w:rsidR="006156EE">
        <w:rPr>
          <w:rFonts w:ascii="Arial Narrow" w:hAnsi="Arial Narrow" w:cs="Arial"/>
          <w:color w:val="auto"/>
          <w:sz w:val="16"/>
          <w:szCs w:val="16"/>
        </w:rPr>
        <w:t>:</w:t>
      </w:r>
      <w:r w:rsidR="005471EC">
        <w:rPr>
          <w:rFonts w:ascii="Arial Narrow" w:hAnsi="Arial Narrow" w:cs="Arial"/>
          <w:color w:val="auto"/>
          <w:sz w:val="16"/>
          <w:szCs w:val="16"/>
        </w:rPr>
        <w:t xml:space="preserve"> Ave Maria &amp; Christian Mothers</w:t>
      </w:r>
      <w:r w:rsidR="006156EE">
        <w:rPr>
          <w:rFonts w:ascii="Arial Narrow" w:hAnsi="Arial Narrow" w:cs="Arial"/>
          <w:color w:val="auto"/>
          <w:sz w:val="16"/>
          <w:szCs w:val="16"/>
        </w:rPr>
        <w:t xml:space="preserve"> </w:t>
      </w:r>
      <w:r>
        <w:rPr>
          <w:rFonts w:ascii="Arial Narrow" w:hAnsi="Arial Narrow" w:cs="Arial"/>
          <w:color w:val="auto"/>
          <w:sz w:val="16"/>
          <w:szCs w:val="16"/>
        </w:rPr>
        <w:t>and Individuals</w:t>
      </w:r>
    </w:p>
    <w:p w:rsidR="00842466" w:rsidRPr="00FB7D3E" w:rsidRDefault="00842466" w:rsidP="00842466">
      <w:pPr>
        <w:pStyle w:val="Heading4"/>
        <w:widowControl w:val="0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 xml:space="preserve">                                                                2</w:t>
      </w:r>
      <w:r w:rsidRPr="00E219EE">
        <w:rPr>
          <w:rFonts w:ascii="Arial Narrow" w:hAnsi="Arial Narrow" w:cs="Arial"/>
          <w:color w:val="auto"/>
          <w:sz w:val="16"/>
          <w:szCs w:val="16"/>
          <w:vertAlign w:val="superscript"/>
        </w:rPr>
        <w:t>nd</w:t>
      </w:r>
      <w:r>
        <w:rPr>
          <w:rFonts w:ascii="Arial Narrow" w:hAnsi="Arial Narrow" w:cs="Arial"/>
          <w:color w:val="auto"/>
          <w:sz w:val="16"/>
          <w:szCs w:val="16"/>
        </w:rPr>
        <w:t xml:space="preserve"> Mass: </w:t>
      </w:r>
      <w:r w:rsidR="005471EC">
        <w:rPr>
          <w:rFonts w:ascii="Arial Narrow" w:hAnsi="Arial Narrow" w:cs="Arial"/>
          <w:color w:val="auto"/>
          <w:sz w:val="16"/>
          <w:szCs w:val="16"/>
        </w:rPr>
        <w:t>Youth groups</w:t>
      </w:r>
      <w:r>
        <w:rPr>
          <w:rFonts w:ascii="Arial Narrow" w:hAnsi="Arial Narrow" w:cs="Arial"/>
          <w:color w:val="auto"/>
          <w:sz w:val="16"/>
          <w:szCs w:val="16"/>
        </w:rPr>
        <w:t xml:space="preserve"> and individuals</w:t>
      </w:r>
    </w:p>
    <w:p w:rsidR="00842466" w:rsidRPr="00F455DD" w:rsidRDefault="00842466" w:rsidP="00842466">
      <w:pPr>
        <w:pStyle w:val="Heading4"/>
        <w:widowControl w:val="0"/>
        <w:jc w:val="center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 xml:space="preserve"> </w:t>
      </w:r>
    </w:p>
    <w:p w:rsidR="00842466" w:rsidRPr="00FC3F17" w:rsidRDefault="00842466" w:rsidP="00842466">
      <w:pPr>
        <w:pStyle w:val="NoSpacing"/>
        <w:ind w:left="0"/>
        <w:jc w:val="center"/>
        <w:rPr>
          <w:rFonts w:ascii="Arial Narrow" w:hAnsi="Arial Narrow" w:cs="Arial"/>
          <w:b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SLOGAN: St. Thomas More: </w:t>
      </w:r>
      <w:proofErr w:type="spellStart"/>
      <w:r w:rsidRPr="00FC3F17">
        <w:rPr>
          <w:rFonts w:ascii="Arial Narrow" w:hAnsi="Arial Narrow" w:cs="Arial"/>
          <w:b/>
          <w:sz w:val="16"/>
          <w:szCs w:val="16"/>
        </w:rPr>
        <w:t>Besohwe</w:t>
      </w:r>
      <w:proofErr w:type="spellEnd"/>
      <w:r w:rsidRPr="00FC3F17">
        <w:rPr>
          <w:rFonts w:ascii="Arial Narrow" w:hAnsi="Arial Narrow" w:cs="Arial"/>
          <w:b/>
          <w:sz w:val="16"/>
          <w:szCs w:val="16"/>
        </w:rPr>
        <w:t>!   St. Thomas More: Justice and Truth!!</w:t>
      </w:r>
    </w:p>
    <w:p w:rsidR="00842466" w:rsidRDefault="00842466" w:rsidP="00842466">
      <w:pPr>
        <w:pStyle w:val="NoSpacing"/>
        <w:ind w:left="0"/>
        <w:jc w:val="center"/>
        <w:rPr>
          <w:rFonts w:ascii="Arial Narrow" w:hAnsi="Arial Narrow" w:cs="Arial"/>
          <w:b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>St Thomas More: Pray for us!</w:t>
      </w:r>
      <w:r w:rsidR="006156EE">
        <w:rPr>
          <w:rFonts w:ascii="Arial Narrow" w:hAnsi="Arial Narrow" w:cs="Arial"/>
          <w:b/>
          <w:sz w:val="16"/>
          <w:szCs w:val="16"/>
        </w:rPr>
        <w:t>!!</w:t>
      </w:r>
    </w:p>
    <w:p w:rsidR="00842466" w:rsidRDefault="00842466" w:rsidP="00842466">
      <w:pPr>
        <w:pStyle w:val="NoSpacing"/>
        <w:ind w:left="0"/>
        <w:jc w:val="center"/>
        <w:rPr>
          <w:rFonts w:ascii="Arial Narrow" w:hAnsi="Arial Narrow" w:cs="Arial"/>
          <w:b/>
          <w:sz w:val="16"/>
          <w:szCs w:val="16"/>
        </w:rPr>
      </w:pPr>
    </w:p>
    <w:p w:rsidR="00842466" w:rsidRDefault="00842466" w:rsidP="00842466">
      <w:pPr>
        <w:pStyle w:val="NoSpacing"/>
        <w:ind w:left="1440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                              St. John Fisher: Pray for us (3x)</w:t>
      </w:r>
    </w:p>
    <w:p w:rsidR="00842466" w:rsidRPr="00FC3F17" w:rsidRDefault="00842466" w:rsidP="00842466">
      <w:pPr>
        <w:pStyle w:val="NoSpacing"/>
        <w:ind w:left="1440"/>
        <w:rPr>
          <w:rFonts w:ascii="Arial Narrow" w:hAnsi="Arial Narrow" w:cs="Arial"/>
          <w:b/>
          <w:sz w:val="16"/>
          <w:szCs w:val="16"/>
        </w:rPr>
      </w:pPr>
    </w:p>
    <w:p w:rsidR="00842466" w:rsidRDefault="00842466" w:rsidP="00842466">
      <w:pPr>
        <w:pStyle w:val="NoSpacing"/>
        <w:rPr>
          <w:rFonts w:ascii="Arial Narrow" w:hAnsi="Arial Narrow" w:cs="Arial"/>
          <w:b/>
          <w:sz w:val="16"/>
          <w:szCs w:val="16"/>
        </w:rPr>
      </w:pPr>
      <w:r w:rsidRPr="00FC3F17">
        <w:rPr>
          <w:rFonts w:ascii="Arial Narrow" w:hAnsi="Arial Narrow" w:cs="Arial"/>
          <w:b/>
          <w:sz w:val="16"/>
          <w:szCs w:val="16"/>
        </w:rPr>
        <w:t xml:space="preserve">                        THANKS FOR WORSHIPPING WITH US.  HAVE A BLESSED WEEK</w:t>
      </w:r>
    </w:p>
    <w:p w:rsidR="009040AE" w:rsidRDefault="00355004">
      <w:pPr>
        <w:sectPr w:rsidR="009040AE" w:rsidSect="009040AE">
          <w:pgSz w:w="16840" w:h="11900" w:orient="landscape"/>
          <w:pgMar w:top="624" w:right="624" w:bottom="624" w:left="624" w:header="708" w:footer="708" w:gutter="0"/>
          <w:cols w:num="2" w:space="708"/>
          <w:docGrid w:linePitch="360"/>
        </w:sectPr>
      </w:pPr>
      <w:r>
        <w:br w:type="column"/>
      </w:r>
      <w:r w:rsidR="00613DE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margin-left:396pt;margin-top:-8.95pt;width:201.35pt;height:342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" filled="f" strokecolor="green" strokeweight="3pt">
            <v:stroke linestyle="thinThin"/>
            <v:textbox>
              <w:txbxContent>
                <w:p w:rsidR="004E641A" w:rsidRDefault="004E641A" w:rsidP="004D52D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52DD">
                    <w:rPr>
                      <w:rFonts w:ascii="Arial Narrow" w:hAnsi="Arial Narrow"/>
                      <w:b/>
                    </w:rPr>
                    <w:t>YOUTH CORNER</w:t>
                  </w:r>
                </w:p>
                <w:p w:rsidR="00301DC4" w:rsidRDefault="00301DC4" w:rsidP="00301D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</w:p>
                <w:p w:rsidR="00301DC4" w:rsidRPr="002C3548" w:rsidRDefault="00301DC4" w:rsidP="00301D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2C354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HEALTH BENEFITS OF </w:t>
                  </w:r>
                  <w:proofErr w:type="gramStart"/>
                  <w:r w:rsidRPr="002C354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PAWPAW</w:t>
                  </w:r>
                  <w:r w:rsidR="00600F9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(</w:t>
                  </w:r>
                  <w:proofErr w:type="gramEnd"/>
                  <w:r w:rsidR="00600F9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cont.)</w:t>
                  </w:r>
                </w:p>
                <w:p w:rsidR="00A01B07" w:rsidRDefault="00A01B07" w:rsidP="00A01B0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01B07" w:rsidRPr="003051BC" w:rsidRDefault="00A01B07" w:rsidP="00A01B0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Other benefits of pawpaw:</w:t>
                  </w:r>
                </w:p>
                <w:p w:rsidR="00A01B07" w:rsidRPr="003051BC" w:rsidRDefault="00A01B07" w:rsidP="00A01B0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3051BC">
                    <w:rPr>
                      <w:rFonts w:ascii="Arial" w:hAnsi="Arial" w:cs="Arial"/>
                      <w:b/>
                      <w:sz w:val="16"/>
                      <w:szCs w:val="16"/>
                    </w:rPr>
                    <w:t>. Malaria fever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- Squeeze some yellow pawpaw leafs in water. Take a glassful three times daily for seven days. This preparation is also good for jaundice. The dosage is the same. 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2. </w:t>
                  </w:r>
                  <w:r w:rsidRPr="003051BC">
                    <w:rPr>
                      <w:rFonts w:ascii="Arial" w:hAnsi="Arial" w:cs="Arial"/>
                      <w:b/>
                      <w:sz w:val="16"/>
                      <w:szCs w:val="16"/>
                    </w:rPr>
                    <w:t>Diabetes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- The green leafs of pawpaw </w:t>
                  </w:r>
                  <w:proofErr w:type="gramStart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>are</w:t>
                  </w:r>
                  <w:proofErr w:type="gramEnd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 good for diabetes-induced hypertension. Squeeze the green leaves in water and take a glass thrice daily. This preparation is also good for constipation. 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3. </w:t>
                  </w:r>
                  <w:r w:rsidRPr="003051BC">
                    <w:rPr>
                      <w:rFonts w:ascii="Arial" w:hAnsi="Arial" w:cs="Arial"/>
                      <w:b/>
                      <w:sz w:val="16"/>
                      <w:szCs w:val="16"/>
                    </w:rPr>
                    <w:t>Stomach Ulcer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- Cut a big unripe pawpaw fruit into pieces. Do not remove the peel or seeds. Simply cut the whole fruits into cubes. Then soak in five bottles of water for four days. </w:t>
                  </w:r>
                  <w:proofErr w:type="gramStart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>Sieve and take ½ a glass thrice daily for 2 weeks.</w:t>
                  </w:r>
                  <w:proofErr w:type="gramEnd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 This is a very good remedy for any type of intestinal ulcer. 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4. </w:t>
                  </w:r>
                  <w:r w:rsidRPr="003051BC">
                    <w:rPr>
                      <w:rFonts w:ascii="Arial" w:hAnsi="Arial" w:cs="Arial"/>
                      <w:b/>
                      <w:sz w:val="16"/>
                      <w:szCs w:val="16"/>
                    </w:rPr>
                    <w:t>External Ulcer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- The white milky sap of the unripe pawpaw contains a high percentage of </w:t>
                  </w:r>
                  <w:proofErr w:type="spellStart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>papain</w:t>
                  </w:r>
                  <w:proofErr w:type="spellEnd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, which is used for chronic wounds or ulcers. This can be obtained by making a slight cut of the unripe pawpaw fruit to allow the juice drop. </w:t>
                  </w:r>
                  <w:proofErr w:type="spellStart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>Papain</w:t>
                  </w:r>
                  <w:proofErr w:type="spellEnd"/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 is also present in the ripe pawpaw fruit. 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5. </w:t>
                  </w:r>
                  <w:r w:rsidRPr="003051BC">
                    <w:rPr>
                      <w:rFonts w:ascii="Arial" w:hAnsi="Arial" w:cs="Arial"/>
                      <w:b/>
                      <w:sz w:val="16"/>
                      <w:szCs w:val="16"/>
                    </w:rPr>
                    <w:t>Asthma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- Burn dried pawpaw leaves and inhale the smoke during an attack of asthma. This will bring quick relief. Therefore, to prevent an attack, inhale the smoke every night. 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6. </w:t>
                  </w:r>
                  <w:r w:rsidRPr="003051BC">
                    <w:rPr>
                      <w:rFonts w:ascii="Arial" w:hAnsi="Arial" w:cs="Arial"/>
                      <w:b/>
                      <w:sz w:val="16"/>
                      <w:szCs w:val="16"/>
                    </w:rPr>
                    <w:t>Bronchitis</w:t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t xml:space="preserve">- The root of the pawpaw plant is a good remedy for respiratory problems especially bronchitis. Bring some pawpaw roots to boil and take ½ a glass thrice daily. For cough, simply chew a tender pawpaw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root and swallow the juice.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051BC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</w:p>
                <w:p w:rsidR="004E641A" w:rsidRPr="004D52DD" w:rsidRDefault="004E641A" w:rsidP="004D52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613DE4">
        <w:rPr>
          <w:noProof/>
        </w:rPr>
        <w:pict>
          <v:rect id="Rectangle 15" o:spid="_x0000_s1046" style="position:absolute;margin-left:396pt;margin-top:-8.95pt;width:201.35pt;height:21.45pt;z-index:-251648000;visibility:visible;mso-width-relative:margin;mso-height-relative:margin;v-text-anchor:middle" wrapcoords="-81 -745 -81 20855 21681 20855 21681 -745 -81 -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" fillcolor="green" strokecolor="#4579b8 [3044]">
            <v:shadow on="t" opacity="22937f" origin=",.5" offset="0,.63889mm"/>
            <w10:wrap type="through"/>
          </v:rect>
        </w:pict>
      </w:r>
      <w:r w:rsidR="00613DE4">
        <w:rPr>
          <w:noProof/>
        </w:rPr>
        <w:pict>
          <v:shape id="Text Box 8" o:spid="_x0000_s1030" type="#_x0000_t202" style="position:absolute;margin-left:189pt;margin-top:-8.95pt;width:201.25pt;height:342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" filled="f" strokecolor="green" strokeweight="3pt">
            <v:stroke linestyle="thinThin"/>
            <v:textbox>
              <w:txbxContent>
                <w:p w:rsidR="00093188" w:rsidRDefault="009B6EC3" w:rsidP="009B6EC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ANNOUCEMENTS</w:t>
                  </w:r>
                </w:p>
                <w:p w:rsidR="009B6EC3" w:rsidRPr="009B6EC3" w:rsidRDefault="009B6EC3" w:rsidP="009B6EC3">
                  <w:pPr>
                    <w:jc w:val="center"/>
                    <w:rPr>
                      <w:rFonts w:ascii="Arial Narrow" w:hAnsi="Arial Narrow"/>
                      <w:b/>
                      <w:sz w:val="17"/>
                      <w:szCs w:val="17"/>
                    </w:rPr>
                  </w:pPr>
                </w:p>
                <w:p w:rsidR="000120ED" w:rsidRPr="00740816" w:rsidRDefault="00093188" w:rsidP="00093188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The will be Exposition and Adoration of the Blessed Sacrament, next </w:t>
                  </w:r>
                  <w:r w:rsidR="00A01B07" w:rsidRPr="00740816">
                    <w:rPr>
                      <w:rFonts w:ascii="Arial" w:hAnsi="Arial" w:cs="Arial"/>
                      <w:sz w:val="17"/>
                      <w:szCs w:val="17"/>
                    </w:rPr>
                    <w:t>Thursday September 6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, 2012 from 7am to 7pm.</w:t>
                  </w:r>
                </w:p>
                <w:p w:rsidR="007B2F36" w:rsidRPr="00740816" w:rsidRDefault="0058219A" w:rsidP="0058219A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T</w:t>
                  </w:r>
                  <w:r w:rsidR="00740816" w:rsidRPr="00740816">
                    <w:rPr>
                      <w:rFonts w:ascii="Arial" w:hAnsi="Arial" w:cs="Arial"/>
                      <w:sz w:val="17"/>
                      <w:szCs w:val="17"/>
                    </w:rPr>
                    <w:t>here will be infant baptism and Mass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next Saturday, 8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th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September 2012 at</w:t>
                  </w:r>
                  <w:r w:rsidR="00740816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6:30am at</w:t>
                  </w:r>
                  <w:r w:rsidR="003F5DE4">
                    <w:rPr>
                      <w:rFonts w:ascii="Arial" w:hAnsi="Arial" w:cs="Arial"/>
                      <w:sz w:val="17"/>
                      <w:szCs w:val="17"/>
                    </w:rPr>
                    <w:t xml:space="preserve"> St. Thomas More. </w:t>
                  </w:r>
                  <w:r w:rsidR="00995177">
                    <w:rPr>
                      <w:rFonts w:ascii="Arial" w:hAnsi="Arial" w:cs="Arial"/>
                      <w:sz w:val="17"/>
                      <w:szCs w:val="17"/>
                    </w:rPr>
                    <w:t>All choirs</w:t>
                  </w:r>
                  <w:r w:rsidR="00941A46">
                    <w:rPr>
                      <w:rFonts w:ascii="Arial" w:hAnsi="Arial" w:cs="Arial"/>
                      <w:sz w:val="17"/>
                      <w:szCs w:val="17"/>
                    </w:rPr>
                    <w:t xml:space="preserve"> will</w:t>
                  </w:r>
                  <w:r w:rsidR="00995177">
                    <w:rPr>
                      <w:rFonts w:ascii="Arial" w:hAnsi="Arial" w:cs="Arial"/>
                      <w:sz w:val="17"/>
                      <w:szCs w:val="17"/>
                    </w:rPr>
                    <w:t xml:space="preserve"> be</w:t>
                  </w:r>
                  <w:r w:rsidR="00941A46">
                    <w:rPr>
                      <w:rFonts w:ascii="Arial" w:hAnsi="Arial" w:cs="Arial"/>
                      <w:sz w:val="17"/>
                      <w:szCs w:val="17"/>
                    </w:rPr>
                    <w:t xml:space="preserve"> in </w:t>
                  </w:r>
                  <w:r w:rsidR="00995177">
                    <w:rPr>
                      <w:rFonts w:ascii="Arial" w:hAnsi="Arial" w:cs="Arial"/>
                      <w:sz w:val="17"/>
                      <w:szCs w:val="17"/>
                    </w:rPr>
                    <w:t>attendance.</w:t>
                  </w:r>
                  <w:r w:rsidR="003F5DE4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="003F5DE4" w:rsidRPr="00740816">
                    <w:rPr>
                      <w:rFonts w:ascii="Arial" w:hAnsi="Arial" w:cs="Arial"/>
                      <w:sz w:val="17"/>
                      <w:szCs w:val="17"/>
                    </w:rPr>
                    <w:t>Parents and guardians should pick forms from the Church’s office.</w:t>
                  </w:r>
                </w:p>
                <w:p w:rsidR="00343FCD" w:rsidRPr="00740816" w:rsidRDefault="003F65BC" w:rsidP="000120ED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There will be evening </w:t>
                  </w:r>
                  <w:r w:rsidR="00343FCD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Mass at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STM </w:t>
                  </w:r>
                  <w:r w:rsidR="00343FCD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on Friday, </w:t>
                  </w:r>
                  <w:r w:rsidR="00600F9E" w:rsidRPr="00740816">
                    <w:rPr>
                      <w:rFonts w:ascii="Arial" w:hAnsi="Arial" w:cs="Arial"/>
                      <w:sz w:val="17"/>
                      <w:szCs w:val="17"/>
                    </w:rPr>
                    <w:t>7</w:t>
                  </w:r>
                  <w:r w:rsidR="00600F9E" w:rsidRPr="0074081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th</w:t>
                  </w:r>
                  <w:r w:rsidR="00600F9E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S</w:t>
                  </w:r>
                  <w:r w:rsidR="00F134CC" w:rsidRPr="00740816">
                    <w:rPr>
                      <w:rFonts w:ascii="Arial" w:hAnsi="Arial" w:cs="Arial"/>
                      <w:sz w:val="17"/>
                      <w:szCs w:val="17"/>
                    </w:rPr>
                    <w:t>eptember</w:t>
                  </w:r>
                  <w:r w:rsidR="005C35BF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2012 at 7pm.</w:t>
                  </w:r>
                </w:p>
                <w:p w:rsidR="000120ED" w:rsidRPr="00740816" w:rsidRDefault="00CD2C60" w:rsidP="005C35BF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A </w:t>
                  </w:r>
                  <w:r w:rsidR="00714BFB" w:rsidRPr="00740816">
                    <w:rPr>
                      <w:rFonts w:ascii="Arial" w:hAnsi="Arial" w:cs="Arial"/>
                      <w:sz w:val="17"/>
                      <w:szCs w:val="17"/>
                    </w:rPr>
                    <w:t>parishioner needs a two – bedroom apartment in and around Achimota. Kindly contact 0268718670/0244993397 if you can be of help.</w:t>
                  </w:r>
                </w:p>
                <w:p w:rsidR="009B6EC3" w:rsidRPr="00740816" w:rsidRDefault="00326D86" w:rsidP="009B6EC3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Persons wishing to register with the Ewe catechism should see Catechist </w:t>
                  </w:r>
                  <w:proofErr w:type="spellStart"/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Foly</w:t>
                  </w:r>
                  <w:proofErr w:type="spellEnd"/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Botwoe</w:t>
                  </w:r>
                  <w:proofErr w:type="spellEnd"/>
                  <w:r w:rsidR="00D20740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after the 1</w:t>
                  </w:r>
                  <w:r w:rsidR="00D20740" w:rsidRPr="0074081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st</w:t>
                  </w:r>
                  <w:r w:rsidR="00D20740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Mass at STM.</w:t>
                  </w:r>
                </w:p>
                <w:p w:rsidR="000120ED" w:rsidRPr="00740816" w:rsidRDefault="000120ED" w:rsidP="000120ED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b/>
                      <w:sz w:val="17"/>
                      <w:szCs w:val="17"/>
                    </w:rPr>
                    <w:t>Bible sharing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every Wednesday at 7.00 pm at St. Thomas More</w:t>
                  </w:r>
                </w:p>
                <w:p w:rsidR="000120ED" w:rsidRPr="00740816" w:rsidRDefault="000120ED" w:rsidP="005C35BF">
                  <w:pPr>
                    <w:ind w:left="360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gramStart"/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( Acts</w:t>
                  </w:r>
                  <w:proofErr w:type="gramEnd"/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8: 26-40)</w:t>
                  </w:r>
                </w:p>
                <w:p w:rsidR="003233F4" w:rsidRPr="00740816" w:rsidRDefault="000120ED" w:rsidP="003233F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Funeral arrangements 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of the </w:t>
                  </w:r>
                  <w:r w:rsidR="00F67360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late </w:t>
                  </w:r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Madam </w:t>
                  </w:r>
                  <w:proofErr w:type="spellStart"/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>Ama</w:t>
                  </w:r>
                  <w:proofErr w:type="spellEnd"/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>Asorgbah</w:t>
                  </w:r>
                  <w:proofErr w:type="spellEnd"/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, </w:t>
                  </w:r>
                  <w:r w:rsidR="00F67360" w:rsidRPr="00740816"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mother of Mrs. Magdalene </w:t>
                  </w:r>
                  <w:proofErr w:type="spellStart"/>
                  <w:r w:rsidR="00F67360" w:rsidRPr="00740816">
                    <w:rPr>
                      <w:rFonts w:ascii="Arial" w:eastAsia="Times New Roman" w:hAnsi="Arial" w:cs="Arial"/>
                      <w:sz w:val="17"/>
                      <w:szCs w:val="17"/>
                    </w:rPr>
                    <w:t>Dede</w:t>
                  </w:r>
                  <w:proofErr w:type="spellEnd"/>
                  <w:r w:rsidR="00F67360" w:rsidRPr="00740816"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F67360" w:rsidRPr="00740816">
                    <w:rPr>
                      <w:rFonts w:ascii="Arial" w:eastAsia="Times New Roman" w:hAnsi="Arial" w:cs="Arial"/>
                      <w:sz w:val="17"/>
                      <w:szCs w:val="17"/>
                    </w:rPr>
                    <w:t>Amuzu</w:t>
                  </w:r>
                  <w:proofErr w:type="spellEnd"/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="001E042E" w:rsidRPr="0074081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Family </w:t>
                  </w:r>
                  <w:r w:rsidR="003233F4" w:rsidRPr="0074081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Gathering: </w:t>
                  </w:r>
                  <w:r w:rsidR="003233F4" w:rsidRPr="00740816">
                    <w:rPr>
                      <w:rFonts w:ascii="Arial" w:hAnsi="Arial" w:cs="Arial"/>
                      <w:sz w:val="17"/>
                      <w:szCs w:val="17"/>
                    </w:rPr>
                    <w:t>14</w:t>
                  </w:r>
                  <w:r w:rsidR="003233F4" w:rsidRPr="0074081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th</w:t>
                  </w:r>
                  <w:r w:rsidR="003233F4"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September 2012 at her residence at Christian Vil</w:t>
                  </w:r>
                  <w:r w:rsidR="003F65BC">
                    <w:rPr>
                      <w:rFonts w:ascii="Arial" w:hAnsi="Arial" w:cs="Arial"/>
                      <w:sz w:val="17"/>
                      <w:szCs w:val="17"/>
                    </w:rPr>
                    <w:t>l</w:t>
                  </w:r>
                  <w:r w:rsidR="003233F4" w:rsidRPr="00740816">
                    <w:rPr>
                      <w:rFonts w:ascii="Arial" w:hAnsi="Arial" w:cs="Arial"/>
                      <w:sz w:val="17"/>
                      <w:szCs w:val="17"/>
                    </w:rPr>
                    <w:t>age.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Pr="0074081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Burial service: </w:t>
                  </w:r>
                  <w:r w:rsidR="001E042E" w:rsidRPr="00740816">
                    <w:rPr>
                      <w:rFonts w:ascii="Arial" w:hAnsi="Arial" w:cs="Arial"/>
                      <w:sz w:val="17"/>
                      <w:szCs w:val="17"/>
                    </w:rPr>
                    <w:t>15</w:t>
                  </w:r>
                  <w:r w:rsidR="001E042E" w:rsidRPr="0074081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th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 September 2012 at  STM at 9:30 am</w:t>
                  </w:r>
                </w:p>
                <w:p w:rsidR="000120ED" w:rsidRPr="00740816" w:rsidRDefault="000120ED" w:rsidP="000120ED">
                  <w:pPr>
                    <w:pStyle w:val="ListParagraph"/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jc w:val="both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74081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Next Sunday’s 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 xml:space="preserve">Second collection </w:t>
                  </w:r>
                  <w:r w:rsidR="003233F4" w:rsidRPr="00740816">
                    <w:rPr>
                      <w:rFonts w:ascii="Arial" w:hAnsi="Arial" w:cs="Arial"/>
                      <w:sz w:val="17"/>
                      <w:szCs w:val="17"/>
                    </w:rPr>
                    <w:t>will be for Vincent de Paul</w:t>
                  </w:r>
                  <w:r w:rsidRPr="00740816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:rsidR="004E641A" w:rsidRPr="004D52DD" w:rsidRDefault="004E641A" w:rsidP="0099189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613DE4">
        <w:rPr>
          <w:noProof/>
        </w:rPr>
        <w:pict>
          <v:rect id="Rectangle 9" o:spid="_x0000_s1045" style="position:absolute;margin-left:189pt;margin-top:-8.95pt;width:202.05pt;height:19.85pt;z-index:-251654144;visibility:visible;mso-width-relative:margin;mso-height-relative:margin;v-text-anchor:middle" wrapcoords="-80 -831 -80 20769 21680 20769 21680 -831 -80 -8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" fillcolor="green" strokecolor="#4579b8 [3044]">
            <v:shadow on="t" opacity="22937f" origin=",.5" offset="0,.63889mm"/>
            <w10:wrap type="through"/>
          </v:rect>
        </w:pict>
      </w:r>
      <w:r w:rsidR="00613DE4">
        <w:rPr>
          <w:noProof/>
        </w:rPr>
        <w:pict>
          <v:shape id="Text Box 5" o:spid="_x0000_s1031" type="#_x0000_t202" style="position:absolute;margin-left:-17.95pt;margin-top:-8.95pt;width:200.35pt;height:549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" filled="f" strokecolor="green" strokeweight="3pt">
            <v:stroke linestyle="thinThin"/>
            <v:textbox>
              <w:txbxContent>
                <w:p w:rsidR="004E641A" w:rsidRPr="00581311" w:rsidRDefault="004E641A" w:rsidP="00C11E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81311">
                    <w:rPr>
                      <w:rFonts w:ascii="Arial Narrow" w:hAnsi="Arial Narrow"/>
                      <w:b/>
                    </w:rPr>
                    <w:t>KNOW MORE ABOUT YOUR FAITH</w:t>
                  </w:r>
                </w:p>
                <w:p w:rsidR="00F51447" w:rsidRDefault="00F51447" w:rsidP="00F51447">
                  <w:pPr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  <w:u w:val="single"/>
                    </w:rPr>
                  </w:pPr>
                </w:p>
                <w:p w:rsidR="00F51447" w:rsidRDefault="002F3D43" w:rsidP="00F51447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3"/>
                      <w:szCs w:val="23"/>
                      <w:u w:val="single"/>
                    </w:rPr>
                    <w:t xml:space="preserve">Why do catholic call their priests “father” when Jesus commands us in </w:t>
                  </w:r>
                  <w:r w:rsidR="00384094">
                    <w:rPr>
                      <w:rFonts w:ascii="Arial" w:hAnsi="Arial" w:cs="Arial"/>
                      <w:b/>
                      <w:sz w:val="23"/>
                      <w:szCs w:val="23"/>
                      <w:u w:val="single"/>
                    </w:rPr>
                    <w:t>Matthew 23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  <w:u w:val="single"/>
                    </w:rPr>
                    <w:t>: 9 to “call no man Father?”</w:t>
                  </w:r>
                </w:p>
                <w:p w:rsidR="002F3D43" w:rsidRPr="00B12ED0" w:rsidRDefault="002F3D43" w:rsidP="00B12ED0">
                  <w:pPr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  <w:u w:val="single"/>
                    </w:rPr>
                  </w:pPr>
                </w:p>
                <w:p w:rsidR="002F3D43" w:rsidRPr="00B12ED0" w:rsidRDefault="002F3D43" w:rsidP="00B12ED0">
                  <w:pPr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In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Matthew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23:1-12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, when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Jesus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tells us to call no man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“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>father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”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or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“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>teacher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”, H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e is using figurative language to emphasize that all legitimate authority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and truth ultimately come from G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>od. We are not to take these passages literally.</w:t>
                  </w:r>
                </w:p>
                <w:p w:rsidR="002F3D43" w:rsidRPr="00B12ED0" w:rsidRDefault="002F3D43" w:rsidP="00B12ED0">
                  <w:pPr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2F3D43" w:rsidRPr="00B12ED0" w:rsidRDefault="002F3D43" w:rsidP="00B12ED0">
                  <w:pPr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Throughout the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bible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men are called fathers and teachers.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B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oth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Catholics and P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>rotestants call earthl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y men fathers and teachers. St. S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>tephen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and S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>t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.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Paul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call the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Jewish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religious leaders “fathers”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(Acts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7: 2 and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22:1) S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t.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Paul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calls the Corinthians 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“my beloved children….. </w:t>
                  </w:r>
                  <w:proofErr w:type="gramStart"/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for</w:t>
                  </w:r>
                  <w:proofErr w:type="gramEnd"/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I became your father in Christ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Jesus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through the gospel”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(1 cor 4: 14 -15; and also see 1 T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hess 2:11, 1 Tim 1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: 2, and T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it 1:4). St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Paul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became their spiritual fat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her because he cooperated with G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od in giving them spiritual life, just as bio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logical fathers cooperate with G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od in giving physical life. Catholics call their priest “father”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because, like S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t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.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 w:rsidR="006447EF" w:rsidRPr="00B12ED0">
                    <w:rPr>
                      <w:rFonts w:ascii="Arial" w:hAnsi="Arial" w:cs="Arial"/>
                      <w:sz w:val="23"/>
                      <w:szCs w:val="23"/>
                    </w:rPr>
                    <w:t>Paul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priest</w:t>
                  </w:r>
                  <w:r w:rsidR="00740816">
                    <w:rPr>
                      <w:rFonts w:ascii="Arial" w:hAnsi="Arial" w:cs="Arial"/>
                      <w:sz w:val="23"/>
                      <w:szCs w:val="23"/>
                    </w:rPr>
                    <w:t>s cooperate with G</w:t>
                  </w:r>
                  <w:r w:rsidR="00384094" w:rsidRPr="00B12ED0">
                    <w:rPr>
                      <w:rFonts w:ascii="Arial" w:hAnsi="Arial" w:cs="Arial"/>
                      <w:sz w:val="23"/>
                      <w:szCs w:val="23"/>
                    </w:rPr>
                    <w:t>od in giving spiritual life to their flock by preaching the Gospel and administering the sacraments.</w:t>
                  </w:r>
                  <w:r w:rsidRPr="00B12ED0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</w:p>
                <w:p w:rsidR="00F51447" w:rsidRDefault="00F51447" w:rsidP="00F51447">
                  <w:pPr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xbxContent>
            </v:textbox>
            <w10:wrap type="square"/>
          </v:shape>
        </w:pict>
      </w:r>
      <w:r w:rsidR="00613DE4">
        <w:rPr>
          <w:noProof/>
        </w:rPr>
        <w:pict>
          <v:rect id="Rectangle 7" o:spid="_x0000_s1044" style="position:absolute;margin-left:-17.95pt;margin-top:-8.95pt;width:200.35pt;height:18pt;z-index:-251656192;visibility:visible;mso-width-relative:margin;v-text-anchor:middle" wrapcoords="-81 -900 -81 20700 21681 20700 21681 -900 -81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" fillcolor="green" strokecolor="#4579b8 [3044]">
            <v:shadow on="t" opacity="22937f" origin=",.5" offset="0,.63889mm"/>
            <w10:wrap type="tight"/>
          </v:rect>
        </w:pict>
      </w:r>
      <w:r w:rsidR="00613DE4">
        <w:rPr>
          <w:noProof/>
        </w:rPr>
        <w:pict>
          <v:shape id="Text Box 16" o:spid="_x0000_s1032" type="#_x0000_t202" style="position:absolute;margin-left:603pt;margin-top:-8.95pt;width:198pt;height:189pt;z-index:251669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" filled="f" strokecolor="green" strokeweight="3pt">
            <v:stroke linestyle="thinThin"/>
            <v:textbox>
              <w:txbxContent>
                <w:p w:rsidR="00666825" w:rsidRDefault="004E641A" w:rsidP="00565F0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F44ED">
                    <w:rPr>
                      <w:rFonts w:ascii="Arial Narrow" w:hAnsi="Arial Narrow"/>
                      <w:b/>
                    </w:rPr>
                    <w:t>UP COMING EVENT</w:t>
                  </w:r>
                  <w:r w:rsidR="00666825">
                    <w:rPr>
                      <w:rFonts w:ascii="Arial Narrow" w:hAnsi="Arial Narrow"/>
                      <w:b/>
                    </w:rPr>
                    <w:t>S</w:t>
                  </w:r>
                </w:p>
                <w:p w:rsidR="004E641A" w:rsidRPr="00666825" w:rsidRDefault="00666825" w:rsidP="00F5144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66825">
                    <w:rPr>
                      <w:rFonts w:ascii="Arial Narrow" w:hAnsi="Arial Narrow"/>
                      <w:sz w:val="20"/>
                      <w:szCs w:val="20"/>
                    </w:rPr>
                    <w:t>Holy Hour --</w:t>
                  </w:r>
                  <w:r w:rsidR="00F51447" w:rsidRPr="00666825">
                    <w:rPr>
                      <w:rFonts w:ascii="Arial Narrow" w:hAnsi="Arial Narrow"/>
                      <w:sz w:val="20"/>
                      <w:szCs w:val="20"/>
                    </w:rPr>
                    <w:t xml:space="preserve">  September 6, 2012</w:t>
                  </w:r>
                </w:p>
                <w:p w:rsidR="00666825" w:rsidRPr="00666825" w:rsidRDefault="00666825" w:rsidP="00666825">
                  <w:pPr>
                    <w:pStyle w:val="ListParagraph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F51447" w:rsidRPr="00666825" w:rsidRDefault="00F51447" w:rsidP="00F5144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66825">
                    <w:rPr>
                      <w:rFonts w:ascii="Arial Narrow" w:hAnsi="Arial Narrow"/>
                      <w:sz w:val="20"/>
                      <w:szCs w:val="20"/>
                    </w:rPr>
                    <w:t>Birth of the Blessed Virgin Mary – September 8, 2012</w:t>
                  </w:r>
                  <w:r w:rsidR="003D50AA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3D50AA">
                    <w:rPr>
                      <w:rFonts w:ascii="Arial Narrow" w:hAnsi="Arial Narrow"/>
                      <w:sz w:val="20"/>
                      <w:szCs w:val="20"/>
                    </w:rPr>
                    <w:t xml:space="preserve">There </w:t>
                  </w:r>
                  <w:r w:rsidR="003D50AA">
                    <w:rPr>
                      <w:rFonts w:ascii="Arial Narrow" w:hAnsi="Arial Narrow"/>
                      <w:sz w:val="20"/>
                      <w:szCs w:val="20"/>
                    </w:rPr>
                    <w:t>will be Mass at 6.30am at STM. All choirs will sing.</w:t>
                  </w:r>
                </w:p>
                <w:p w:rsidR="00666825" w:rsidRPr="00666825" w:rsidRDefault="00666825" w:rsidP="00666825">
                  <w:pPr>
                    <w:pStyle w:val="ListParagrap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666825" w:rsidRPr="00666825" w:rsidRDefault="00666825" w:rsidP="00666825">
                  <w:pPr>
                    <w:pStyle w:val="ListParagraph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F51447" w:rsidRPr="00666825" w:rsidRDefault="00666825" w:rsidP="00F5144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66825">
                    <w:rPr>
                      <w:rFonts w:ascii="Arial Narrow" w:hAnsi="Arial Narrow"/>
                      <w:sz w:val="20"/>
                      <w:szCs w:val="20"/>
                    </w:rPr>
                    <w:t>Exaltation of the Cross -- September 14, 2012</w:t>
                  </w:r>
                </w:p>
                <w:p w:rsidR="00666825" w:rsidRPr="00666825" w:rsidRDefault="00666825" w:rsidP="00666825">
                  <w:pPr>
                    <w:pStyle w:val="ListParagraph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666825" w:rsidRDefault="00666825" w:rsidP="00F5144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66825">
                    <w:rPr>
                      <w:rFonts w:ascii="Arial Narrow" w:hAnsi="Arial Narrow"/>
                      <w:sz w:val="20"/>
                      <w:szCs w:val="20"/>
                    </w:rPr>
                    <w:t>Feast of St. Matthew the Apostle --  September 21, 2012</w:t>
                  </w:r>
                </w:p>
                <w:p w:rsidR="00666825" w:rsidRPr="003D50AA" w:rsidRDefault="00666825" w:rsidP="003D50A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666825" w:rsidRPr="00666825" w:rsidRDefault="00666825" w:rsidP="00F5144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66825">
                    <w:rPr>
                      <w:rFonts w:ascii="Arial Narrow" w:hAnsi="Arial Narrow"/>
                      <w:sz w:val="20"/>
                      <w:szCs w:val="20"/>
                    </w:rPr>
                    <w:t>Encounter with Jesus – September 30,</w:t>
                  </w:r>
                  <w:r w:rsidRPr="00666825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666825">
                    <w:rPr>
                      <w:rFonts w:ascii="Arial Narrow" w:hAnsi="Arial Narrow"/>
                      <w:sz w:val="20"/>
                      <w:szCs w:val="20"/>
                    </w:rPr>
                    <w:t xml:space="preserve">2012 </w:t>
                  </w:r>
                </w:p>
              </w:txbxContent>
            </v:textbox>
            <w10:wrap type="square"/>
          </v:shape>
        </w:pict>
      </w:r>
      <w:r w:rsidR="00613DE4">
        <w:rPr>
          <w:noProof/>
        </w:rPr>
        <w:pict>
          <v:rect id="Rectangle 19" o:spid="_x0000_s1043" style="position:absolute;margin-left:603pt;margin-top:180pt;width:198pt;height:18pt;z-index:-251643904;visibility:visible;mso-width-relative:margin;v-text-anchor:middle" wrapcoords="-82 -900 -82 20700 21682 20700 21682 -900 -82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" fillcolor="green" strokecolor="#4579b8 [3044]">
            <v:shadow on="t" opacity="22937f" origin=",.5" offset="0,.63889mm"/>
            <w10:wrap type="through"/>
          </v:rect>
        </w:pict>
      </w:r>
      <w:r w:rsidR="00613DE4">
        <w:rPr>
          <w:noProof/>
        </w:rPr>
        <w:pict>
          <v:shape id="Text Box 18" o:spid="_x0000_s1033" type="#_x0000_t202" style="position:absolute;margin-left:603pt;margin-top:180pt;width:198pt;height:81pt;z-index:2516715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" filled="f" strokecolor="green" strokeweight="3pt">
            <v:stroke linestyle="thinThin"/>
            <v:textbox>
              <w:txbxContent>
                <w:p w:rsidR="00A606B6" w:rsidRPr="00740816" w:rsidRDefault="004E641A" w:rsidP="0074081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F44ED">
                    <w:rPr>
                      <w:rFonts w:ascii="Arial Narrow" w:hAnsi="Arial Narrow"/>
                      <w:b/>
                    </w:rPr>
                    <w:t>WEEKDAY MASSES</w:t>
                  </w:r>
                </w:p>
                <w:p w:rsidR="00641A9A" w:rsidRPr="00A606B6" w:rsidRDefault="00641A9A" w:rsidP="00641A9A">
                  <w:pPr>
                    <w:pStyle w:val="ListParagraph"/>
                    <w:ind w:left="360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TUESDAY:  </w:t>
                  </w:r>
                  <w:r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ab/>
                    <w:t>Morning Mass at 6.15 am</w:t>
                  </w:r>
                </w:p>
                <w:p w:rsidR="00641A9A" w:rsidRPr="00A606B6" w:rsidRDefault="00A606B6" w:rsidP="00641A9A">
                  <w:pPr>
                    <w:pStyle w:val="ListParagraph"/>
                    <w:ind w:left="360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WEDNESDAY:</w:t>
                  </w:r>
                  <w:r w:rsidR="00641A9A"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ab/>
                    <w:t xml:space="preserve">Morning Mass at 6.15 am </w:t>
                  </w:r>
                </w:p>
                <w:p w:rsidR="00641A9A" w:rsidRPr="00A606B6" w:rsidRDefault="00641A9A" w:rsidP="00641A9A">
                  <w:pPr>
                    <w:pStyle w:val="ListParagraph"/>
                    <w:ind w:left="360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THURSDAY: </w:t>
                  </w:r>
                  <w:r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ab/>
                    <w:t>Morning Mass at 6.15 am</w:t>
                  </w:r>
                </w:p>
                <w:p w:rsidR="00641A9A" w:rsidRPr="00A606B6" w:rsidRDefault="003D50AA" w:rsidP="00641A9A">
                  <w:pPr>
                    <w:pStyle w:val="ListParagraph"/>
                    <w:ind w:left="36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FRIDAY: </w:t>
                  </w: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ab/>
                    <w:t>Evening</w:t>
                  </w:r>
                  <w:r w:rsidR="00641A9A"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Mass </w:t>
                  </w:r>
                  <w:r w:rsidR="00A606B6"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at 7</w:t>
                  </w: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.00</w:t>
                  </w:r>
                  <w:r w:rsidR="00641A9A" w:rsidRPr="00A606B6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pm</w:t>
                  </w:r>
                </w:p>
                <w:p w:rsidR="004E641A" w:rsidRPr="00740816" w:rsidRDefault="00740816" w:rsidP="002B13EF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         </w:t>
                  </w:r>
                  <w:r w:rsidRPr="005513FD">
                    <w:rPr>
                      <w:rFonts w:ascii="Arial Narrow" w:hAnsi="Arial Narrow"/>
                      <w:b/>
                      <w:sz w:val="18"/>
                      <w:szCs w:val="18"/>
                    </w:rPr>
                    <w:t>SATURD</w:t>
                  </w:r>
                  <w:r w:rsidR="005513FD" w:rsidRPr="005513FD">
                    <w:rPr>
                      <w:rFonts w:ascii="Arial Narrow" w:hAnsi="Arial Narrow"/>
                      <w:b/>
                      <w:sz w:val="18"/>
                      <w:szCs w:val="18"/>
                    </w:rPr>
                    <w:t>AY:</w:t>
                  </w:r>
                  <w:r w:rsidR="005513F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</w:t>
                  </w:r>
                  <w:r w:rsidR="005513FD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Morning </w:t>
                  </w:r>
                  <w:r w:rsidR="005513FD" w:rsidRPr="005513FD">
                    <w:rPr>
                      <w:rFonts w:ascii="Arial Narrow" w:hAnsi="Arial Narrow"/>
                      <w:b/>
                      <w:sz w:val="18"/>
                      <w:szCs w:val="18"/>
                    </w:rPr>
                    <w:t>Mass at 6.</w:t>
                  </w:r>
                  <w:r w:rsidRPr="005513FD">
                    <w:rPr>
                      <w:rFonts w:ascii="Arial Narrow" w:hAnsi="Arial Narrow"/>
                      <w:b/>
                      <w:sz w:val="18"/>
                      <w:szCs w:val="18"/>
                    </w:rPr>
                    <w:t>30</w:t>
                  </w:r>
                  <w:r w:rsidR="005513FD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am</w:t>
                  </w:r>
                </w:p>
              </w:txbxContent>
            </v:textbox>
            <w10:wrap type="square"/>
          </v:shape>
        </w:pict>
      </w:r>
      <w:r w:rsidR="00613DE4">
        <w:rPr>
          <w:noProof/>
        </w:rPr>
        <w:pict>
          <v:rect id="Rectangle 17" o:spid="_x0000_s1042" style="position:absolute;margin-left:603pt;margin-top:-8.95pt;width:198pt;height:18pt;z-index:-251645952;visibility:visible;mso-width-relative:margin;v-text-anchor:middle" wrapcoords="-82 -900 -82 20700 21682 20700 21682 -900 -82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" fillcolor="green" strokecolor="#4579b8 [3044]">
            <v:shadow on="t" opacity="22937f" origin=",.5" offset="0,.63889mm"/>
            <w10:wrap type="through"/>
          </v:rect>
        </w:pict>
      </w:r>
    </w:p>
    <w:p w:rsidR="00F4374F" w:rsidRDefault="00613DE4">
      <w:r>
        <w:rPr>
          <w:noProof/>
        </w:rPr>
        <w:pict>
          <v:shape id="Text Box 12" o:spid="_x0000_s1034" type="#_x0000_t202" style="position:absolute;margin-left:-14.85pt;margin-top:447pt;width:202.05pt;height:81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" filled="f" strokecolor="green" strokeweight="3pt">
            <v:stroke linestyle="thinThin"/>
            <v:textbox>
              <w:txbxContent>
                <w:p w:rsidR="004E641A" w:rsidRDefault="004E641A" w:rsidP="009961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9612B">
                    <w:rPr>
                      <w:rFonts w:ascii="Arial" w:hAnsi="Arial" w:cs="Arial"/>
                      <w:b/>
                    </w:rPr>
                    <w:t>RIDDLE</w:t>
                  </w:r>
                </w:p>
                <w:p w:rsidR="004E641A" w:rsidRDefault="004E641A" w:rsidP="000A71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224845" w:rsidRPr="00CB68FD" w:rsidRDefault="00224845" w:rsidP="002248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68FD">
                    <w:rPr>
                      <w:rFonts w:ascii="Arial" w:hAnsi="Arial" w:cs="Arial"/>
                      <w:sz w:val="18"/>
                      <w:szCs w:val="18"/>
                    </w:rPr>
                    <w:t xml:space="preserve">Answer to last week’s: </w:t>
                  </w:r>
                  <w:r w:rsidR="0033560D" w:rsidRPr="0033560D">
                    <w:rPr>
                      <w:rFonts w:ascii="Arial" w:hAnsi="Arial" w:cs="Arial"/>
                      <w:b/>
                      <w:sz w:val="18"/>
                      <w:szCs w:val="18"/>
                    </w:rPr>
                    <w:t>Lectionary</w:t>
                  </w:r>
                </w:p>
                <w:p w:rsidR="00224845" w:rsidRDefault="00224845" w:rsidP="002248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24845" w:rsidRPr="00B12ED0" w:rsidRDefault="00B12ED0" w:rsidP="00B12ED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2ED0">
                    <w:rPr>
                      <w:rFonts w:ascii="Arial" w:hAnsi="Arial" w:cs="Arial"/>
                      <w:sz w:val="18"/>
                      <w:szCs w:val="18"/>
                    </w:rPr>
                    <w:t>I contain the prayers fo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mass.</w:t>
                  </w:r>
                  <w:r w:rsidRPr="00B12ED0">
                    <w:rPr>
                      <w:rFonts w:ascii="Arial" w:hAnsi="Arial" w:cs="Arial"/>
                      <w:sz w:val="18"/>
                      <w:szCs w:val="18"/>
                    </w:rPr>
                    <w:t>Who</w:t>
                  </w:r>
                  <w:proofErr w:type="spellEnd"/>
                  <w:r w:rsidRPr="00B12ED0">
                    <w:rPr>
                      <w:rFonts w:ascii="Arial" w:hAnsi="Arial" w:cs="Arial"/>
                      <w:sz w:val="18"/>
                      <w:szCs w:val="18"/>
                    </w:rPr>
                    <w:t xml:space="preserve"> am I?</w:t>
                  </w:r>
                </w:p>
                <w:p w:rsidR="00224845" w:rsidRPr="000A71AA" w:rsidRDefault="00224845" w:rsidP="000A71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tangle 13" o:spid="_x0000_s1041" style="position:absolute;margin-left:-14.85pt;margin-top:446.95pt;width:202.9pt;height:19.45pt;z-index:-251650048;visibility:visible;mso-width-relative:margin;mso-height-relative:margin;v-text-anchor:middle" wrapcoords="-80 -831 -80 20769 21680 20769 21680 -831 -80 -8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" fillcolor="green" strokecolor="#4579b8 [3044]">
            <v:shadow on="t" opacity="22937f" origin=",.5" offset="0,.63889mm"/>
            <w10:wrap type="through"/>
          </v:rect>
        </w:pict>
      </w:r>
      <w:r>
        <w:rPr>
          <w:noProof/>
        </w:rPr>
        <w:pict>
          <v:shape id="Text Box 10" o:spid="_x0000_s1035" type="#_x0000_t202" style="position:absolute;margin-left:-14.85pt;margin-top:321pt;width:202.05pt;height:126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" filled="f" strokecolor="green" strokeweight="3pt">
            <v:stroke linestyle="thinThin"/>
            <v:textbox>
              <w:txbxContent>
                <w:p w:rsidR="0059598A" w:rsidRDefault="004E641A" w:rsidP="00EB06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991898">
                    <w:rPr>
                      <w:rFonts w:ascii="Arial Narrow" w:hAnsi="Arial Narrow"/>
                      <w:b/>
                    </w:rPr>
                    <w:t>MEETINGS</w:t>
                  </w:r>
                </w:p>
                <w:p w:rsidR="0059598A" w:rsidRPr="00BF4A17" w:rsidRDefault="0059598A" w:rsidP="00BF4A1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59598A">
                    <w:rPr>
                      <w:rFonts w:ascii="Arial Narrow" w:hAnsi="Arial Narrow"/>
                      <w:b/>
                      <w:sz w:val="18"/>
                      <w:szCs w:val="18"/>
                    </w:rPr>
                    <w:t>Charismatic Renewal will meet this afternoon at 3:00 pm</w:t>
                  </w:r>
                </w:p>
                <w:p w:rsidR="00DB1BC1" w:rsidRDefault="00DB1BC1" w:rsidP="0059598A">
                  <w:pPr>
                    <w:pStyle w:val="ListParagraph"/>
                    <w:ind w:left="360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59598A" w:rsidRDefault="00B03E31" w:rsidP="0059598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CPC  will meet next Sunday  9th September</w:t>
                  </w:r>
                  <w:r w:rsidR="0059598A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2012 after the 2</w:t>
                  </w:r>
                  <w:r w:rsidR="0059598A" w:rsidRPr="0059598A">
                    <w:rPr>
                      <w:rFonts w:ascii="Arial Narrow" w:hAnsi="Arial Narrow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 w:rsidR="0059598A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Mass at SJF</w:t>
                  </w:r>
                </w:p>
                <w:p w:rsidR="00BF4A17" w:rsidRPr="00BF4A17" w:rsidRDefault="00BF4A17" w:rsidP="00BF4A17">
                  <w:pPr>
                    <w:pStyle w:val="ListParagraph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BF4A17" w:rsidRDefault="00BF4A17" w:rsidP="0059598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CYC will meet after the 1</w:t>
                  </w:r>
                  <w:r w:rsidRPr="00BF4A17">
                    <w:rPr>
                      <w:rFonts w:ascii="Arial Narrow" w:hAnsi="Arial Narrow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 w:rsidR="00EB06BA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M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ass at STM</w:t>
                  </w:r>
                </w:p>
                <w:p w:rsidR="00EB06BA" w:rsidRPr="00EB06BA" w:rsidRDefault="00EB06BA" w:rsidP="00EB06BA">
                  <w:pPr>
                    <w:pStyle w:val="ListParagraph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EB06BA" w:rsidRPr="0059598A" w:rsidRDefault="00EB06BA" w:rsidP="0059598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Lectors recollection – Saturday 8</w:t>
                  </w:r>
                  <w:r w:rsidRPr="00EB06BA">
                    <w:rPr>
                      <w:rFonts w:ascii="Arial Narrow" w:hAnsi="Arial Narrow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Sept. 2012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tangle 11" o:spid="_x0000_s1040" style="position:absolute;margin-left:-14.85pt;margin-top:321pt;width:202.05pt;height:17.6pt;z-index:-251652096;visibility:visible;mso-width-relative:margin;v-text-anchor:middle" wrapcoords="-80 -939 -80 20661 21680 20661 21680 -939 -80 -9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" fillcolor="green" strokecolor="#4579b8 [3044]">
            <v:shadow on="t" opacity="22937f" origin=",.5" offset="0,.63889mm"/>
            <w10:wrap type="through"/>
          </v:rect>
        </w:pict>
      </w:r>
      <w:r>
        <w:rPr>
          <w:noProof/>
        </w:rPr>
        <w:pict>
          <v:rect id="Rectangle 21" o:spid="_x0000_s1039" style="position:absolute;margin-left:399.1pt;margin-top:249pt;width:198pt;height:18pt;z-index:-251641856;visibility:visible;mso-width-relative:margin;mso-height-relative:margin;v-text-anchor:middle" wrapcoords="-82 -900 -82 20700 21682 20700 21682 -900 -82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" fillcolor="green" strokecolor="#4579b8 [3044]">
            <v:shadow on="t" opacity="22937f" origin=",.5" offset="0,.63889mm"/>
            <w10:wrap type="through"/>
          </v:rect>
        </w:pict>
      </w:r>
      <w:r>
        <w:rPr>
          <w:noProof/>
        </w:rPr>
        <w:pict>
          <v:shape id="Text Box 20" o:spid="_x0000_s1036" type="#_x0000_t202" style="position:absolute;margin-left:399.1pt;margin-top:249pt;width:198pt;height:1in;z-index:2516736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" filled="f" strokecolor="green" strokeweight="3pt">
            <v:stroke linestyle="thinThin"/>
            <v:textbox>
              <w:txbxContent>
                <w:p w:rsidR="004E641A" w:rsidRDefault="004E641A" w:rsidP="002B13E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B13EF">
                    <w:rPr>
                      <w:rFonts w:ascii="Arial Narrow" w:hAnsi="Arial Narrow"/>
                      <w:b/>
                    </w:rPr>
                    <w:t>QUOTE OF THE DAY</w:t>
                  </w:r>
                </w:p>
                <w:p w:rsidR="0073424F" w:rsidRDefault="0073424F" w:rsidP="007342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3424F" w:rsidRPr="00A43FDF" w:rsidRDefault="0073424F" w:rsidP="0073424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424F">
                    <w:rPr>
                      <w:rFonts w:ascii="Arial" w:hAnsi="Arial" w:cs="Arial"/>
                      <w:sz w:val="22"/>
                      <w:szCs w:val="22"/>
                    </w:rPr>
                    <w:t>Integrity can be defined by who you are when only God is watching</w:t>
                  </w:r>
                  <w:r w:rsidRPr="00A43FDF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p w:rsidR="00565F04" w:rsidRPr="002B13EF" w:rsidRDefault="00565F04" w:rsidP="002B13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tangle 23" o:spid="_x0000_s1038" style="position:absolute;margin-left:192.1pt;margin-top:321pt;width:405pt;height:18pt;z-index:-251639808;visibility:visible;mso-width-relative:margin;v-text-anchor:middle" wrapcoords="-40 -900 -40 20700 21640 20700 21640 -900 -4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" fillcolor="green" strokecolor="#4579b8 [3044]">
            <v:shadow on="t" opacity="22937f" origin=",.5" offset="0,.63889mm"/>
            <w10:wrap type="through"/>
          </v:rect>
        </w:pict>
      </w:r>
      <w:r>
        <w:rPr>
          <w:noProof/>
        </w:rPr>
        <w:pict>
          <v:shape id="Text Box 22" o:spid="_x0000_s1037" type="#_x0000_t202" style="position:absolute;margin-left:192.1pt;margin-top:321pt;width:405pt;height:207pt;z-index:251675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" filled="f" strokecolor="green" strokeweight="3pt">
            <v:stroke linestyle="thinThin"/>
            <v:textbox>
              <w:txbxContent>
                <w:p w:rsidR="004E641A" w:rsidRDefault="001C6800" w:rsidP="00A37B6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FI</w:t>
                  </w:r>
                  <w:r w:rsidR="004E641A" w:rsidRPr="00A37B61">
                    <w:rPr>
                      <w:rFonts w:ascii="Arial Narrow" w:hAnsi="Arial Narrow"/>
                      <w:b/>
                    </w:rPr>
                    <w:t>NANCE CORNER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450"/>
                    <w:gridCol w:w="1437"/>
                    <w:gridCol w:w="1334"/>
                    <w:gridCol w:w="1249"/>
                    <w:gridCol w:w="1246"/>
                    <w:gridCol w:w="1251"/>
                  </w:tblGrid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Position/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wk GH¢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nd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wk GH¢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3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wk GH¢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4</w:t>
                        </w:r>
                        <w:r w:rsidRPr="005A44A6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wk GH¢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5A44A6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</w:t>
                        </w:r>
                        <w:r w:rsidRPr="006571F6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Friday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1,732.60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70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71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Default="00D221ED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1,960.00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221ED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3,833.60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</w:t>
                        </w:r>
                        <w:r w:rsidRPr="006571F6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r w:rsidR="00D221E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nday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DE325D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1,100.30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DE325D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776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DE325D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87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DE325D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300</w:t>
                        </w:r>
                        <w:r w:rsidR="00D221E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E325D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2,263.30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3</w:t>
                        </w:r>
                        <w:r w:rsidRPr="00C60801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="00D866CB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Saturday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787.25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141</w:t>
                        </w:r>
                        <w:r w:rsidR="00DE325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268</w:t>
                        </w:r>
                        <w:r w:rsidR="00DE325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920</w:t>
                        </w:r>
                        <w:r w:rsidR="00DE325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866CB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2,116.25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4</w:t>
                        </w:r>
                        <w:r w:rsidRPr="00C60801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 w:rsidR="00D866CB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Sun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401.6</w:t>
                        </w:r>
                        <w:r w:rsidR="00DE325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330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127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448.00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866CB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1,306.60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5</w:t>
                        </w:r>
                        <w:r w:rsidRPr="00C60801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 w:rsidR="00D866CB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Wednes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869.50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225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66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D866CB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0</w:t>
                        </w:r>
                        <w:r w:rsidR="00450C9C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866CB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1,</w:t>
                        </w:r>
                        <w:r w:rsidR="00DC73BF"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160.50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6</w:t>
                        </w:r>
                        <w:r w:rsidRPr="00C60801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Thurs</w:t>
                        </w:r>
                        <w:r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728.70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192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97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15.00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C73BF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1,032.70</w:t>
                        </w:r>
                      </w:p>
                    </w:tc>
                  </w:tr>
                  <w:tr w:rsidR="000966AF" w:rsidRPr="0067109E" w:rsidTr="000966AF">
                    <w:tc>
                      <w:tcPr>
                        <w:tcW w:w="1451" w:type="dxa"/>
                      </w:tcPr>
                      <w:p w:rsidR="005A44A6" w:rsidRPr="0067109E" w:rsidRDefault="005A44A6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</w:t>
                        </w:r>
                        <w:r w:rsidRPr="00C60801">
                          <w:rPr>
                            <w:rFonts w:ascii="Arial Narrow" w:hAnsi="Arial Narrow"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Tues</w:t>
                        </w:r>
                        <w:r w:rsidR="00881A7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372.10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23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95</w:t>
                        </w:r>
                        <w:r w:rsidR="005A44A6" w:rsidRPr="0067109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5A44A6" w:rsidRPr="0067109E" w:rsidRDefault="00DC73BF" w:rsidP="00A37B61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10.00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5A44A6" w:rsidRPr="00DC73BF" w:rsidRDefault="00DC73BF" w:rsidP="00A37B61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73BF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500.10</w:t>
                        </w:r>
                      </w:p>
                    </w:tc>
                  </w:tr>
                  <w:tr w:rsidR="00F33453" w:rsidRPr="000966AF" w:rsidTr="000966AF">
                    <w:tc>
                      <w:tcPr>
                        <w:tcW w:w="1451" w:type="dxa"/>
                      </w:tcPr>
                      <w:p w:rsidR="000966AF" w:rsidRPr="000966AF" w:rsidRDefault="000966AF" w:rsidP="0042687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0966AF" w:rsidRPr="000966AF" w:rsidRDefault="000966AF" w:rsidP="0042687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5,992.05</w:t>
                        </w:r>
                      </w:p>
                    </w:tc>
                    <w:tc>
                      <w:tcPr>
                        <w:tcW w:w="1334" w:type="dxa"/>
                      </w:tcPr>
                      <w:p w:rsidR="000966AF" w:rsidRPr="000966AF" w:rsidRDefault="000966AF" w:rsidP="0042687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1,757.00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0966AF" w:rsidRPr="000966AF" w:rsidRDefault="000966AF" w:rsidP="0042687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811.00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0966AF" w:rsidRPr="000966AF" w:rsidRDefault="000966AF" w:rsidP="0042687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3,653.00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0966AF" w:rsidRPr="000966AF" w:rsidRDefault="00F33453" w:rsidP="0042687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12213.05</w:t>
                        </w:r>
                      </w:p>
                    </w:tc>
                  </w:tr>
                </w:tbl>
                <w:p w:rsidR="004E641A" w:rsidRPr="003D2EAA" w:rsidRDefault="00256E4E" w:rsidP="003D2EAA">
                  <w:pPr>
                    <w:spacing w:line="360" w:lineRule="auto"/>
                    <w:jc w:val="center"/>
                    <w:rPr>
                      <w:rFonts w:ascii="Arial Narrow" w:eastAsia="MS Mincho" w:hAnsi="Arial Narrow" w:cs="Arial"/>
                      <w:b/>
                      <w:sz w:val="18"/>
                      <w:szCs w:val="18"/>
                    </w:rPr>
                  </w:pPr>
                  <w:r w:rsidRPr="0067109E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Thank you all for your</w:t>
                  </w:r>
                  <w:r w:rsidRPr="0067109E">
                    <w:rPr>
                      <w:rFonts w:ascii="Arial Narrow" w:eastAsia="MS Mincho" w:hAnsi="Arial Narrow" w:cs="Arial"/>
                      <w:b/>
                      <w:sz w:val="18"/>
                      <w:szCs w:val="18"/>
                    </w:rPr>
                    <w:t xml:space="preserve"> generosity.</w:t>
                  </w:r>
                  <w:r w:rsidRPr="0067109E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</w:t>
                  </w:r>
                  <w:r w:rsidRPr="0067109E">
                    <w:rPr>
                      <w:rFonts w:ascii="Arial Narrow" w:eastAsia="MS Mincho" w:hAnsi="Arial Narrow" w:cs="Arial"/>
                      <w:b/>
                      <w:sz w:val="18"/>
                      <w:szCs w:val="18"/>
                    </w:rPr>
                    <w:t xml:space="preserve">May God bless </w:t>
                  </w:r>
                  <w:proofErr w:type="gramStart"/>
                  <w:r w:rsidRPr="0067109E">
                    <w:rPr>
                      <w:rFonts w:ascii="Arial Narrow" w:eastAsia="MS Mincho" w:hAnsi="Arial Narrow" w:cs="Arial"/>
                      <w:b/>
                      <w:sz w:val="18"/>
                      <w:szCs w:val="18"/>
                    </w:rPr>
                    <w:t>you</w:t>
                  </w:r>
                  <w:r w:rsidRPr="0067109E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.</w:t>
                  </w:r>
                  <w:proofErr w:type="gramEnd"/>
                </w:p>
                <w:p w:rsidR="00256E4E" w:rsidRPr="000272ED" w:rsidRDefault="00256E4E" w:rsidP="0067109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Arial Rounded MT Bold" w:hAnsi="Arial Rounded MT Bold" w:cs="Arial"/>
                      <w:b/>
                      <w:sz w:val="20"/>
                      <w:szCs w:val="20"/>
                    </w:rPr>
                  </w:pPr>
                  <w:r w:rsidRPr="00A111C5"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DETAILS OF LAST SUNDAY’S COLLECTION</w:t>
                  </w:r>
                </w:p>
                <w:p w:rsidR="002E3432" w:rsidRPr="00256E4E" w:rsidRDefault="002E3432" w:rsidP="00A37B6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tbl>
                  <w:tblPr>
                    <w:tblW w:w="784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2628"/>
                    <w:gridCol w:w="2520"/>
                    <w:gridCol w:w="2700"/>
                  </w:tblGrid>
                  <w:tr w:rsidR="002E3432" w:rsidRPr="00256E4E" w:rsidTr="0067109E">
                    <w:trPr>
                      <w:trHeight w:val="200"/>
                    </w:trPr>
                    <w:tc>
                      <w:tcPr>
                        <w:tcW w:w="2628" w:type="dxa"/>
                      </w:tcPr>
                      <w:p w:rsidR="002E3432" w:rsidRPr="00256E4E" w:rsidRDefault="008E644A" w:rsidP="00DA5BBD">
                        <w:pPr>
                          <w:jc w:val="both"/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26</w:t>
                        </w:r>
                        <w:r w:rsidR="00423219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/08/2012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2E3432" w:rsidRPr="00256E4E" w:rsidRDefault="002E3432" w:rsidP="00DA5BBD">
                        <w:pPr>
                          <w:jc w:val="both"/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1</w:t>
                        </w: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  <w:vertAlign w:val="superscript"/>
                          </w:rPr>
                          <w:t>st</w:t>
                        </w: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 xml:space="preserve">  MASS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2E3432" w:rsidRPr="00256E4E" w:rsidRDefault="002E3432" w:rsidP="00DA5BBD">
                        <w:pPr>
                          <w:jc w:val="both"/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2</w:t>
                        </w: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  <w:vertAlign w:val="superscript"/>
                          </w:rPr>
                          <w:t>nd</w:t>
                        </w: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 xml:space="preserve"> Mass</w:t>
                        </w:r>
                      </w:p>
                    </w:tc>
                  </w:tr>
                  <w:tr w:rsidR="002E3432" w:rsidRPr="00256E4E" w:rsidTr="003D2EAA">
                    <w:trPr>
                      <w:trHeight w:val="267"/>
                    </w:trPr>
                    <w:tc>
                      <w:tcPr>
                        <w:tcW w:w="2628" w:type="dxa"/>
                      </w:tcPr>
                      <w:p w:rsidR="002E3432" w:rsidRPr="00256E4E" w:rsidRDefault="002E3432" w:rsidP="00DA5BBD">
                        <w:pPr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Main collection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2E3432" w:rsidRPr="00256E4E" w:rsidRDefault="002E3432" w:rsidP="00DA5BBD">
                        <w:pPr>
                          <w:jc w:val="both"/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 xml:space="preserve">GH¢ </w:t>
                        </w:r>
                        <w:r w:rsidR="008E644A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>868.8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2E3432" w:rsidRPr="00256E4E" w:rsidRDefault="002E3432" w:rsidP="00DA5BBD">
                        <w:pPr>
                          <w:jc w:val="both"/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 xml:space="preserve">GH¢ </w:t>
                        </w:r>
                        <w:r w:rsidR="008E644A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>614.55</w:t>
                        </w:r>
                        <w:r w:rsidR="00563839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>+ $1.00</w:t>
                        </w:r>
                        <w:r w:rsidR="008E644A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 xml:space="preserve"> +Naira 20.00</w:t>
                        </w:r>
                      </w:p>
                    </w:tc>
                  </w:tr>
                  <w:tr w:rsidR="002E3432" w:rsidRPr="00256E4E" w:rsidTr="0067109E">
                    <w:trPr>
                      <w:trHeight w:val="200"/>
                    </w:trPr>
                    <w:tc>
                      <w:tcPr>
                        <w:tcW w:w="2628" w:type="dxa"/>
                      </w:tcPr>
                      <w:p w:rsidR="002E3432" w:rsidRPr="00256E4E" w:rsidRDefault="002E3432" w:rsidP="00DA5BBD">
                        <w:pPr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2</w:t>
                        </w: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  <w:vertAlign w:val="superscript"/>
                          </w:rPr>
                          <w:t>nd</w:t>
                        </w: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 xml:space="preserve"> collection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2E3432" w:rsidRPr="00256E4E" w:rsidRDefault="002E3432" w:rsidP="00DA5BBD">
                        <w:pPr>
                          <w:jc w:val="both"/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  <w:t>GH¢</w:t>
                        </w:r>
                        <w:r w:rsidR="008E644A"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  <w:t xml:space="preserve"> 490.00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2E3432" w:rsidRPr="00256E4E" w:rsidRDefault="002E3432" w:rsidP="00DA5BBD">
                        <w:pPr>
                          <w:jc w:val="both"/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  <w:t>GH¢</w:t>
                        </w:r>
                        <w:r w:rsidR="008E644A">
                          <w:rPr>
                            <w:rFonts w:ascii="Arial" w:eastAsia="Arial Unicode MS" w:hAnsi="Arial" w:cs="Arial"/>
                            <w:b/>
                            <w:i/>
                            <w:sz w:val="14"/>
                            <w:szCs w:val="14"/>
                          </w:rPr>
                          <w:t xml:space="preserve"> 350.05+$1.00</w:t>
                        </w:r>
                      </w:p>
                    </w:tc>
                  </w:tr>
                  <w:tr w:rsidR="002E3432" w:rsidRPr="00256E4E" w:rsidTr="0067109E">
                    <w:trPr>
                      <w:gridAfter w:val="1"/>
                      <w:wAfter w:w="2700" w:type="dxa"/>
                      <w:trHeight w:val="217"/>
                    </w:trPr>
                    <w:tc>
                      <w:tcPr>
                        <w:tcW w:w="2628" w:type="dxa"/>
                      </w:tcPr>
                      <w:p w:rsidR="002E3432" w:rsidRPr="00256E4E" w:rsidRDefault="002E3432" w:rsidP="00DA5BBD">
                        <w:pPr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MS Mincho" w:hAnsi="Arial" w:cs="Arial"/>
                            <w:b/>
                            <w:i/>
                            <w:sz w:val="14"/>
                            <w:szCs w:val="14"/>
                          </w:rPr>
                          <w:t>Tithe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2E3432" w:rsidRPr="00256E4E" w:rsidRDefault="002E3432" w:rsidP="00DA5BBD">
                        <w:pPr>
                          <w:pStyle w:val="ListParagraph"/>
                          <w:spacing w:after="200" w:line="276" w:lineRule="auto"/>
                          <w:ind w:left="0"/>
                          <w:contextualSpacing/>
                          <w:jc w:val="both"/>
                          <w:rPr>
                            <w:rFonts w:ascii="Arial" w:eastAsia="Arial Unicode MS" w:hAnsi="Arial" w:cs="Arial"/>
                            <w:sz w:val="14"/>
                            <w:szCs w:val="14"/>
                          </w:rPr>
                        </w:pPr>
                        <w:r w:rsidRPr="00256E4E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>GH¢</w:t>
                        </w:r>
                        <w:r w:rsidR="008E644A">
                          <w:rPr>
                            <w:rFonts w:ascii="Arial" w:eastAsia="Arial Unicode MS" w:hAnsi="Arial" w:cs="Arial"/>
                            <w:b/>
                            <w:sz w:val="14"/>
                            <w:szCs w:val="14"/>
                          </w:rPr>
                          <w:t xml:space="preserve"> 65.00</w:t>
                        </w:r>
                      </w:p>
                    </w:tc>
                  </w:tr>
                </w:tbl>
                <w:p w:rsidR="002E3432" w:rsidRPr="00A37B61" w:rsidRDefault="002E3432" w:rsidP="00A37B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sectPr w:rsidR="00F4374F" w:rsidSect="009040AE">
      <w:type w:val="continuous"/>
      <w:pgSz w:w="16840" w:h="11900" w:orient="landscape"/>
      <w:pgMar w:top="624" w:right="624" w:bottom="624" w:left="624" w:header="708" w:footer="708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394"/>
    <w:multiLevelType w:val="hybridMultilevel"/>
    <w:tmpl w:val="10A63516"/>
    <w:lvl w:ilvl="0" w:tplc="012C62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2BB3"/>
    <w:multiLevelType w:val="hybridMultilevel"/>
    <w:tmpl w:val="C4D21D6A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0CEF4D4A"/>
    <w:multiLevelType w:val="hybridMultilevel"/>
    <w:tmpl w:val="10A63516"/>
    <w:lvl w:ilvl="0" w:tplc="012C622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A04E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AD453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AE213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>
    <w:useFELayout/>
  </w:compat>
  <w:rsids>
    <w:rsidRoot w:val="00355004"/>
    <w:rsid w:val="000120ED"/>
    <w:rsid w:val="00033AD2"/>
    <w:rsid w:val="00051C1C"/>
    <w:rsid w:val="00054AA5"/>
    <w:rsid w:val="00077F11"/>
    <w:rsid w:val="00093188"/>
    <w:rsid w:val="000966AF"/>
    <w:rsid w:val="000A71AA"/>
    <w:rsid w:val="000D2660"/>
    <w:rsid w:val="0010344F"/>
    <w:rsid w:val="00103CD0"/>
    <w:rsid w:val="001261F6"/>
    <w:rsid w:val="0014290B"/>
    <w:rsid w:val="001705D7"/>
    <w:rsid w:val="001C6800"/>
    <w:rsid w:val="001E042E"/>
    <w:rsid w:val="00224845"/>
    <w:rsid w:val="00256E4E"/>
    <w:rsid w:val="00263C11"/>
    <w:rsid w:val="002B13EF"/>
    <w:rsid w:val="002D172D"/>
    <w:rsid w:val="002E3432"/>
    <w:rsid w:val="002F3D43"/>
    <w:rsid w:val="00301DC4"/>
    <w:rsid w:val="00307BE6"/>
    <w:rsid w:val="003233F4"/>
    <w:rsid w:val="00326D86"/>
    <w:rsid w:val="0033560D"/>
    <w:rsid w:val="00343FCD"/>
    <w:rsid w:val="00355004"/>
    <w:rsid w:val="0035568D"/>
    <w:rsid w:val="00355AA8"/>
    <w:rsid w:val="00360C11"/>
    <w:rsid w:val="00365F55"/>
    <w:rsid w:val="003774CD"/>
    <w:rsid w:val="00384094"/>
    <w:rsid w:val="003C6F5E"/>
    <w:rsid w:val="003D2EAA"/>
    <w:rsid w:val="003D50AA"/>
    <w:rsid w:val="003F5DE4"/>
    <w:rsid w:val="003F65BC"/>
    <w:rsid w:val="00423219"/>
    <w:rsid w:val="00450C9C"/>
    <w:rsid w:val="0048321E"/>
    <w:rsid w:val="004D52DD"/>
    <w:rsid w:val="004E641A"/>
    <w:rsid w:val="00542070"/>
    <w:rsid w:val="00542872"/>
    <w:rsid w:val="005471EC"/>
    <w:rsid w:val="005513FD"/>
    <w:rsid w:val="00563839"/>
    <w:rsid w:val="00565F04"/>
    <w:rsid w:val="00581311"/>
    <w:rsid w:val="0058219A"/>
    <w:rsid w:val="0059598A"/>
    <w:rsid w:val="005A3580"/>
    <w:rsid w:val="005A44A6"/>
    <w:rsid w:val="005B0892"/>
    <w:rsid w:val="005C35BF"/>
    <w:rsid w:val="005C56DD"/>
    <w:rsid w:val="005E073A"/>
    <w:rsid w:val="005F44ED"/>
    <w:rsid w:val="00600F9E"/>
    <w:rsid w:val="0060120B"/>
    <w:rsid w:val="00602A36"/>
    <w:rsid w:val="00613DE4"/>
    <w:rsid w:val="006156EE"/>
    <w:rsid w:val="00641A9A"/>
    <w:rsid w:val="006447EF"/>
    <w:rsid w:val="006571F6"/>
    <w:rsid w:val="00666825"/>
    <w:rsid w:val="0067109E"/>
    <w:rsid w:val="006756EE"/>
    <w:rsid w:val="006B1942"/>
    <w:rsid w:val="006D71C9"/>
    <w:rsid w:val="006E76B0"/>
    <w:rsid w:val="00714BFB"/>
    <w:rsid w:val="00717AAF"/>
    <w:rsid w:val="0072192C"/>
    <w:rsid w:val="0073424F"/>
    <w:rsid w:val="00740816"/>
    <w:rsid w:val="007859A1"/>
    <w:rsid w:val="00797048"/>
    <w:rsid w:val="007B2F36"/>
    <w:rsid w:val="007E6E27"/>
    <w:rsid w:val="00842466"/>
    <w:rsid w:val="0085574E"/>
    <w:rsid w:val="00881A7D"/>
    <w:rsid w:val="008E5C69"/>
    <w:rsid w:val="008E644A"/>
    <w:rsid w:val="008E6815"/>
    <w:rsid w:val="009040AE"/>
    <w:rsid w:val="00906C95"/>
    <w:rsid w:val="00931FF3"/>
    <w:rsid w:val="00941A46"/>
    <w:rsid w:val="00974C46"/>
    <w:rsid w:val="00981394"/>
    <w:rsid w:val="00991898"/>
    <w:rsid w:val="00992821"/>
    <w:rsid w:val="00995177"/>
    <w:rsid w:val="0099612B"/>
    <w:rsid w:val="009B5236"/>
    <w:rsid w:val="009B6EC3"/>
    <w:rsid w:val="009D2C5A"/>
    <w:rsid w:val="009F030E"/>
    <w:rsid w:val="00A00FC5"/>
    <w:rsid w:val="00A01B07"/>
    <w:rsid w:val="00A07ABB"/>
    <w:rsid w:val="00A27171"/>
    <w:rsid w:val="00A37B61"/>
    <w:rsid w:val="00A606B6"/>
    <w:rsid w:val="00AE12C6"/>
    <w:rsid w:val="00B03E31"/>
    <w:rsid w:val="00B12ED0"/>
    <w:rsid w:val="00B511C0"/>
    <w:rsid w:val="00B67276"/>
    <w:rsid w:val="00BF316A"/>
    <w:rsid w:val="00BF4A17"/>
    <w:rsid w:val="00C11871"/>
    <w:rsid w:val="00C11E5F"/>
    <w:rsid w:val="00C502BC"/>
    <w:rsid w:val="00C60801"/>
    <w:rsid w:val="00C6163D"/>
    <w:rsid w:val="00CA61AD"/>
    <w:rsid w:val="00CB78FA"/>
    <w:rsid w:val="00CD1A13"/>
    <w:rsid w:val="00CD2C60"/>
    <w:rsid w:val="00D20740"/>
    <w:rsid w:val="00D221ED"/>
    <w:rsid w:val="00D47130"/>
    <w:rsid w:val="00D64AA6"/>
    <w:rsid w:val="00D866CB"/>
    <w:rsid w:val="00D97A82"/>
    <w:rsid w:val="00DB1BC1"/>
    <w:rsid w:val="00DC73BF"/>
    <w:rsid w:val="00DE325D"/>
    <w:rsid w:val="00DF1D5B"/>
    <w:rsid w:val="00E0166E"/>
    <w:rsid w:val="00E11242"/>
    <w:rsid w:val="00E3775F"/>
    <w:rsid w:val="00EB06BA"/>
    <w:rsid w:val="00EE5FA4"/>
    <w:rsid w:val="00F134CC"/>
    <w:rsid w:val="00F33453"/>
    <w:rsid w:val="00F4374F"/>
    <w:rsid w:val="00F51447"/>
    <w:rsid w:val="00F67360"/>
    <w:rsid w:val="00FA4418"/>
    <w:rsid w:val="00FC657F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A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55004"/>
    <w:pPr>
      <w:keepNext/>
      <w:jc w:val="both"/>
      <w:outlineLvl w:val="4"/>
    </w:pPr>
    <w:rPr>
      <w:rFonts w:ascii="Times New Roman" w:eastAsia="SimSun" w:hAnsi="Times New Roman" w:cs="Times New Roman"/>
      <w:b/>
      <w:color w:val="FFFFFF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55004"/>
    <w:rPr>
      <w:rFonts w:ascii="Times New Roman" w:eastAsia="SimSun" w:hAnsi="Times New Roman" w:cs="Times New Roman"/>
      <w:b/>
      <w:color w:val="FFFFFF"/>
      <w:sz w:val="18"/>
      <w:szCs w:val="18"/>
      <w:lang w:eastAsia="zh-CN"/>
    </w:rPr>
  </w:style>
  <w:style w:type="paragraph" w:styleId="BodyText3">
    <w:name w:val="Body Text 3"/>
    <w:link w:val="BodyText3Char"/>
    <w:rsid w:val="00355004"/>
    <w:pPr>
      <w:spacing w:after="120"/>
    </w:pPr>
    <w:rPr>
      <w:rFonts w:ascii="Arial" w:eastAsia="SimSun" w:hAnsi="Arial" w:cs="Arial"/>
      <w:color w:val="000000"/>
      <w:kern w:val="28"/>
      <w:sz w:val="18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355004"/>
    <w:rPr>
      <w:rFonts w:ascii="Arial" w:eastAsia="SimSun" w:hAnsi="Arial" w:cs="Arial"/>
      <w:color w:val="000000"/>
      <w:kern w:val="28"/>
      <w:sz w:val="18"/>
      <w:szCs w:val="18"/>
      <w:lang w:eastAsia="zh-CN"/>
    </w:rPr>
  </w:style>
  <w:style w:type="paragraph" w:styleId="NoSpacing">
    <w:name w:val="No Spacing"/>
    <w:uiPriority w:val="1"/>
    <w:qFormat/>
    <w:rsid w:val="00355004"/>
    <w:pPr>
      <w:ind w:left="720"/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msoorganizationname2">
    <w:name w:val="msoorganizationname2"/>
    <w:rsid w:val="00355004"/>
    <w:rPr>
      <w:rFonts w:ascii="Arial Black" w:eastAsia="SimSun" w:hAnsi="Arial Black" w:cs="Times New Roman"/>
      <w:caps/>
      <w:color w:val="336666"/>
      <w:kern w:val="28"/>
      <w:sz w:val="20"/>
      <w:szCs w:val="20"/>
      <w:lang w:eastAsia="zh-CN"/>
    </w:rPr>
  </w:style>
  <w:style w:type="paragraph" w:customStyle="1" w:styleId="msoaddress">
    <w:name w:val="msoaddress"/>
    <w:rsid w:val="00355004"/>
    <w:rPr>
      <w:rFonts w:ascii="Arial" w:eastAsia="SimSun" w:hAnsi="Arial" w:cs="Arial"/>
      <w:color w:val="000000"/>
      <w:kern w:val="28"/>
      <w:sz w:val="16"/>
      <w:szCs w:val="16"/>
      <w:lang w:eastAsia="zh-CN"/>
    </w:rPr>
  </w:style>
  <w:style w:type="character" w:styleId="Emphasis">
    <w:name w:val="Emphasis"/>
    <w:basedOn w:val="DefaultParagraphFont"/>
    <w:uiPriority w:val="20"/>
    <w:qFormat/>
    <w:rsid w:val="003550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8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6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71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47130"/>
    <w:pPr>
      <w:ind w:left="720"/>
    </w:pPr>
    <w:rPr>
      <w:rFonts w:ascii="Times New Roman" w:eastAsia="Times New Roman" w:hAnsi="Times New Roman" w:cs="Times New Roman"/>
      <w:lang w:val="en-GB"/>
    </w:rPr>
  </w:style>
  <w:style w:type="character" w:customStyle="1" w:styleId="yshortcuts">
    <w:name w:val="yshortcuts"/>
    <w:basedOn w:val="DefaultParagraphFont"/>
    <w:rsid w:val="000120ED"/>
  </w:style>
  <w:style w:type="paragraph" w:styleId="NormalWeb">
    <w:name w:val="Normal (Web)"/>
    <w:basedOn w:val="Normal"/>
    <w:uiPriority w:val="99"/>
    <w:semiHidden/>
    <w:unhideWhenUsed/>
    <w:rsid w:val="00301D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55004"/>
    <w:pPr>
      <w:keepNext/>
      <w:jc w:val="both"/>
      <w:outlineLvl w:val="4"/>
    </w:pPr>
    <w:rPr>
      <w:rFonts w:ascii="Times New Roman" w:eastAsia="SimSun" w:hAnsi="Times New Roman" w:cs="Times New Roman"/>
      <w:b/>
      <w:color w:val="FFFFFF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55004"/>
    <w:rPr>
      <w:rFonts w:ascii="Times New Roman" w:eastAsia="SimSun" w:hAnsi="Times New Roman" w:cs="Times New Roman"/>
      <w:b/>
      <w:color w:val="FFFFFF"/>
      <w:sz w:val="18"/>
      <w:szCs w:val="18"/>
      <w:lang w:eastAsia="zh-CN"/>
    </w:rPr>
  </w:style>
  <w:style w:type="paragraph" w:styleId="BodyText3">
    <w:name w:val="Body Text 3"/>
    <w:link w:val="BodyText3Char"/>
    <w:rsid w:val="00355004"/>
    <w:pPr>
      <w:spacing w:after="120"/>
    </w:pPr>
    <w:rPr>
      <w:rFonts w:ascii="Arial" w:eastAsia="SimSun" w:hAnsi="Arial" w:cs="Arial"/>
      <w:color w:val="000000"/>
      <w:kern w:val="28"/>
      <w:sz w:val="18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355004"/>
    <w:rPr>
      <w:rFonts w:ascii="Arial" w:eastAsia="SimSun" w:hAnsi="Arial" w:cs="Arial"/>
      <w:color w:val="000000"/>
      <w:kern w:val="28"/>
      <w:sz w:val="18"/>
      <w:szCs w:val="18"/>
      <w:lang w:eastAsia="zh-CN"/>
    </w:rPr>
  </w:style>
  <w:style w:type="paragraph" w:styleId="NoSpacing">
    <w:name w:val="No Spacing"/>
    <w:uiPriority w:val="1"/>
    <w:qFormat/>
    <w:rsid w:val="00355004"/>
    <w:pPr>
      <w:ind w:left="720"/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msoorganizationname2">
    <w:name w:val="msoorganizationname2"/>
    <w:rsid w:val="00355004"/>
    <w:rPr>
      <w:rFonts w:ascii="Arial Black" w:eastAsia="SimSun" w:hAnsi="Arial Black" w:cs="Times New Roman"/>
      <w:caps/>
      <w:color w:val="336666"/>
      <w:kern w:val="28"/>
      <w:sz w:val="20"/>
      <w:szCs w:val="20"/>
      <w:lang w:eastAsia="zh-CN"/>
    </w:rPr>
  </w:style>
  <w:style w:type="paragraph" w:customStyle="1" w:styleId="msoaddress">
    <w:name w:val="msoaddress"/>
    <w:rsid w:val="00355004"/>
    <w:rPr>
      <w:rFonts w:ascii="Arial" w:eastAsia="SimSun" w:hAnsi="Arial" w:cs="Arial"/>
      <w:color w:val="000000"/>
      <w:kern w:val="28"/>
      <w:sz w:val="16"/>
      <w:szCs w:val="16"/>
      <w:lang w:eastAsia="zh-CN"/>
    </w:rPr>
  </w:style>
  <w:style w:type="character" w:styleId="Emphasis">
    <w:name w:val="Emphasis"/>
    <w:basedOn w:val="DefaultParagraphFont"/>
    <w:uiPriority w:val="20"/>
    <w:qFormat/>
    <w:rsid w:val="003550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8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6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17C89-AD48-40DB-9C5A-743E7A5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Darfour</dc:creator>
  <cp:keywords/>
  <dc:description/>
  <cp:lastModifiedBy>USER</cp:lastModifiedBy>
  <cp:revision>76</cp:revision>
  <cp:lastPrinted>2012-08-28T15:57:00Z</cp:lastPrinted>
  <dcterms:created xsi:type="dcterms:W3CDTF">2012-08-20T06:39:00Z</dcterms:created>
  <dcterms:modified xsi:type="dcterms:W3CDTF">2012-08-29T08:12:00Z</dcterms:modified>
</cp:coreProperties>
</file>